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984"/>
        <w:gridCol w:w="560"/>
        <w:gridCol w:w="1820"/>
        <w:gridCol w:w="3500"/>
        <w:gridCol w:w="560"/>
        <w:gridCol w:w="1820"/>
        <w:gridCol w:w="700"/>
      </w:tblGrid>
      <w:tr w:rsidR="009B33C9" w:rsidRPr="00BA7F03" w:rsidTr="00CA092A">
        <w:tc>
          <w:tcPr>
            <w:tcW w:w="9944" w:type="dxa"/>
            <w:gridSpan w:val="7"/>
            <w:tcBorders>
              <w:top w:val="nil"/>
              <w:left w:val="nil"/>
              <w:bottom w:val="nil"/>
              <w:right w:val="nil"/>
            </w:tcBorders>
          </w:tcPr>
          <w:p w:rsidR="009B33C9" w:rsidRDefault="00B81907" w:rsidP="009B33C9">
            <w:pPr>
              <w:spacing w:after="0" w:line="240" w:lineRule="auto"/>
              <w:jc w:val="center"/>
            </w:pPr>
            <w:r>
              <w:rPr>
                <w:b/>
                <w:noProof/>
                <w:szCs w:val="28"/>
                <w:lang w:eastAsia="ru-RU"/>
              </w:rPr>
              <w:drawing>
                <wp:inline distT="0" distB="0" distL="0" distR="0">
                  <wp:extent cx="590550" cy="7239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90550" cy="723900"/>
                          </a:xfrm>
                          <a:prstGeom prst="rect">
                            <a:avLst/>
                          </a:prstGeom>
                          <a:noFill/>
                          <a:ln w="9525">
                            <a:noFill/>
                            <a:miter lim="800000"/>
                            <a:headEnd/>
                            <a:tailEnd/>
                          </a:ln>
                        </pic:spPr>
                      </pic:pic>
                    </a:graphicData>
                  </a:graphic>
                </wp:inline>
              </w:drawing>
            </w:r>
          </w:p>
          <w:p w:rsidR="009B33C9" w:rsidRPr="00BA7F03" w:rsidRDefault="009B33C9" w:rsidP="009B33C9">
            <w:pPr>
              <w:pStyle w:val="3"/>
              <w:spacing w:before="0" w:after="0"/>
              <w:rPr>
                <w:rFonts w:ascii="Times New Roman" w:hAnsi="Times New Roman"/>
                <w:color w:val="auto"/>
                <w:sz w:val="27"/>
                <w:szCs w:val="27"/>
              </w:rPr>
            </w:pPr>
            <w:r w:rsidRPr="00BA7F03">
              <w:rPr>
                <w:rFonts w:ascii="Times New Roman" w:hAnsi="Times New Roman"/>
                <w:color w:val="auto"/>
                <w:sz w:val="27"/>
                <w:szCs w:val="27"/>
              </w:rPr>
              <w:t xml:space="preserve">АДМИНИСТРАЦИЯ </w:t>
            </w:r>
            <w:r w:rsidR="00B81907">
              <w:rPr>
                <w:rFonts w:ascii="Times New Roman" w:hAnsi="Times New Roman"/>
                <w:color w:val="auto"/>
                <w:sz w:val="27"/>
                <w:szCs w:val="27"/>
              </w:rPr>
              <w:t>ГРИВЕНСКОГО</w:t>
            </w:r>
            <w:r w:rsidRPr="00BA7F03">
              <w:rPr>
                <w:rFonts w:ascii="Times New Roman" w:hAnsi="Times New Roman"/>
                <w:color w:val="auto"/>
                <w:sz w:val="27"/>
                <w:szCs w:val="27"/>
              </w:rPr>
              <w:t xml:space="preserve"> СЕЛЬСКОГО ПОСЕЛЕНИЯ КАЛИНИНСКОГО РАЙОНА</w:t>
            </w:r>
          </w:p>
        </w:tc>
      </w:tr>
      <w:tr w:rsidR="009B33C9" w:rsidTr="00CA092A">
        <w:tc>
          <w:tcPr>
            <w:tcW w:w="9944" w:type="dxa"/>
            <w:gridSpan w:val="7"/>
            <w:tcBorders>
              <w:top w:val="nil"/>
              <w:left w:val="nil"/>
              <w:bottom w:val="nil"/>
              <w:right w:val="nil"/>
            </w:tcBorders>
          </w:tcPr>
          <w:p w:rsidR="009B33C9" w:rsidRPr="00E82680" w:rsidRDefault="009B33C9" w:rsidP="009B33C9">
            <w:pPr>
              <w:spacing w:after="0" w:line="240" w:lineRule="auto"/>
              <w:jc w:val="center"/>
              <w:rPr>
                <w:rFonts w:ascii="Times New Roman" w:hAnsi="Times New Roman" w:cs="Times New Roman"/>
                <w:b/>
                <w:color w:val="FF0000"/>
                <w:sz w:val="28"/>
                <w:szCs w:val="28"/>
              </w:rPr>
            </w:pPr>
          </w:p>
        </w:tc>
      </w:tr>
      <w:tr w:rsidR="009B33C9" w:rsidRPr="00BD482B" w:rsidTr="00CA092A">
        <w:tc>
          <w:tcPr>
            <w:tcW w:w="9944" w:type="dxa"/>
            <w:gridSpan w:val="7"/>
            <w:tcBorders>
              <w:top w:val="nil"/>
              <w:left w:val="nil"/>
              <w:bottom w:val="nil"/>
              <w:right w:val="nil"/>
            </w:tcBorders>
          </w:tcPr>
          <w:p w:rsidR="009B33C9" w:rsidRPr="00BD482B" w:rsidRDefault="009B33C9" w:rsidP="009B33C9">
            <w:pPr>
              <w:pStyle w:val="a4"/>
              <w:jc w:val="center"/>
              <w:rPr>
                <w:rFonts w:ascii="Times New Roman" w:hAnsi="Times New Roman" w:cs="Times New Roman"/>
                <w:b/>
                <w:sz w:val="28"/>
                <w:szCs w:val="28"/>
              </w:rPr>
            </w:pPr>
            <w:r w:rsidRPr="00BD482B">
              <w:rPr>
                <w:rFonts w:ascii="Times New Roman" w:hAnsi="Times New Roman" w:cs="Times New Roman"/>
                <w:b/>
                <w:sz w:val="32"/>
                <w:szCs w:val="32"/>
              </w:rPr>
              <w:t>ПОСТАНОВЛЕНИЕ</w:t>
            </w:r>
          </w:p>
        </w:tc>
      </w:tr>
      <w:tr w:rsidR="009B33C9" w:rsidRPr="00BF628C" w:rsidTr="00CA092A">
        <w:tc>
          <w:tcPr>
            <w:tcW w:w="9944" w:type="dxa"/>
            <w:gridSpan w:val="7"/>
            <w:tcBorders>
              <w:top w:val="nil"/>
              <w:left w:val="nil"/>
              <w:bottom w:val="nil"/>
              <w:right w:val="nil"/>
            </w:tcBorders>
          </w:tcPr>
          <w:p w:rsidR="009B33C9" w:rsidRPr="00BF628C" w:rsidRDefault="009B33C9" w:rsidP="009B33C9">
            <w:pPr>
              <w:pStyle w:val="a4"/>
              <w:rPr>
                <w:rFonts w:ascii="Times New Roman" w:hAnsi="Times New Roman" w:cs="Times New Roman"/>
                <w:sz w:val="28"/>
                <w:szCs w:val="28"/>
              </w:rPr>
            </w:pPr>
          </w:p>
        </w:tc>
      </w:tr>
      <w:tr w:rsidR="009B33C9" w:rsidRPr="00BF628C" w:rsidTr="00CA092A">
        <w:tc>
          <w:tcPr>
            <w:tcW w:w="9944" w:type="dxa"/>
            <w:gridSpan w:val="7"/>
            <w:tcBorders>
              <w:top w:val="nil"/>
              <w:left w:val="nil"/>
              <w:bottom w:val="nil"/>
              <w:right w:val="nil"/>
            </w:tcBorders>
          </w:tcPr>
          <w:p w:rsidR="009B33C9" w:rsidRPr="00BF628C" w:rsidRDefault="009B33C9" w:rsidP="009B33C9">
            <w:pPr>
              <w:pStyle w:val="a4"/>
              <w:rPr>
                <w:rFonts w:ascii="Times New Roman" w:hAnsi="Times New Roman" w:cs="Times New Roman"/>
                <w:sz w:val="28"/>
                <w:szCs w:val="28"/>
              </w:rPr>
            </w:pPr>
          </w:p>
        </w:tc>
      </w:tr>
      <w:tr w:rsidR="009B33C9" w:rsidRPr="006507CE" w:rsidTr="00CA092A">
        <w:tc>
          <w:tcPr>
            <w:tcW w:w="984" w:type="dxa"/>
            <w:tcBorders>
              <w:top w:val="nil"/>
              <w:left w:val="nil"/>
              <w:bottom w:val="nil"/>
              <w:right w:val="nil"/>
            </w:tcBorders>
          </w:tcPr>
          <w:p w:rsidR="009B33C9" w:rsidRPr="006507CE" w:rsidRDefault="009B33C9" w:rsidP="009B33C9">
            <w:pPr>
              <w:pStyle w:val="a4"/>
              <w:rPr>
                <w:rFonts w:ascii="Times New Roman" w:hAnsi="Times New Roman" w:cs="Times New Roman"/>
              </w:rPr>
            </w:pPr>
          </w:p>
        </w:tc>
        <w:tc>
          <w:tcPr>
            <w:tcW w:w="560" w:type="dxa"/>
            <w:tcBorders>
              <w:top w:val="nil"/>
              <w:left w:val="nil"/>
              <w:bottom w:val="nil"/>
              <w:right w:val="nil"/>
            </w:tcBorders>
          </w:tcPr>
          <w:p w:rsidR="009B33C9" w:rsidRPr="006B0B23" w:rsidRDefault="009B33C9" w:rsidP="009B33C9">
            <w:pPr>
              <w:pStyle w:val="a4"/>
              <w:rPr>
                <w:rFonts w:ascii="Times New Roman" w:hAnsi="Times New Roman" w:cs="Times New Roman"/>
                <w:b/>
              </w:rPr>
            </w:pPr>
            <w:r w:rsidRPr="006B0B23">
              <w:rPr>
                <w:rFonts w:ascii="Times New Roman" w:hAnsi="Times New Roman" w:cs="Times New Roman"/>
                <w:b/>
              </w:rPr>
              <w:t>от</w:t>
            </w:r>
          </w:p>
        </w:tc>
        <w:tc>
          <w:tcPr>
            <w:tcW w:w="1820" w:type="dxa"/>
            <w:tcBorders>
              <w:top w:val="nil"/>
              <w:left w:val="nil"/>
              <w:bottom w:val="single" w:sz="4" w:space="0" w:color="auto"/>
              <w:right w:val="nil"/>
            </w:tcBorders>
          </w:tcPr>
          <w:p w:rsidR="009B33C9" w:rsidRPr="006507CE" w:rsidRDefault="000C4DFA" w:rsidP="009B33C9">
            <w:pPr>
              <w:pStyle w:val="a4"/>
              <w:rPr>
                <w:rFonts w:ascii="Times New Roman" w:hAnsi="Times New Roman" w:cs="Times New Roman"/>
              </w:rPr>
            </w:pPr>
            <w:r>
              <w:rPr>
                <w:rFonts w:ascii="Times New Roman" w:hAnsi="Times New Roman" w:cs="Times New Roman"/>
              </w:rPr>
              <w:t>15.12.2022</w:t>
            </w:r>
          </w:p>
        </w:tc>
        <w:tc>
          <w:tcPr>
            <w:tcW w:w="3500" w:type="dxa"/>
            <w:tcBorders>
              <w:top w:val="nil"/>
              <w:left w:val="nil"/>
              <w:bottom w:val="nil"/>
              <w:right w:val="nil"/>
            </w:tcBorders>
          </w:tcPr>
          <w:p w:rsidR="009B33C9" w:rsidRPr="006507CE" w:rsidRDefault="009B33C9" w:rsidP="009B33C9">
            <w:pPr>
              <w:pStyle w:val="a4"/>
              <w:rPr>
                <w:rFonts w:ascii="Times New Roman" w:hAnsi="Times New Roman" w:cs="Times New Roman"/>
              </w:rPr>
            </w:pPr>
          </w:p>
        </w:tc>
        <w:tc>
          <w:tcPr>
            <w:tcW w:w="560" w:type="dxa"/>
            <w:tcBorders>
              <w:top w:val="nil"/>
              <w:left w:val="nil"/>
              <w:bottom w:val="nil"/>
              <w:right w:val="nil"/>
            </w:tcBorders>
          </w:tcPr>
          <w:p w:rsidR="009B33C9" w:rsidRPr="006B0B23" w:rsidRDefault="009B33C9" w:rsidP="009B33C9">
            <w:pPr>
              <w:pStyle w:val="a4"/>
              <w:rPr>
                <w:rFonts w:ascii="Times New Roman" w:hAnsi="Times New Roman" w:cs="Times New Roman"/>
                <w:b/>
              </w:rPr>
            </w:pPr>
            <w:r w:rsidRPr="006B0B23">
              <w:rPr>
                <w:rFonts w:ascii="Times New Roman" w:hAnsi="Times New Roman" w:cs="Times New Roman"/>
                <w:b/>
              </w:rPr>
              <w:t>№</w:t>
            </w:r>
          </w:p>
        </w:tc>
        <w:tc>
          <w:tcPr>
            <w:tcW w:w="1820" w:type="dxa"/>
            <w:tcBorders>
              <w:top w:val="nil"/>
              <w:left w:val="nil"/>
              <w:bottom w:val="single" w:sz="4" w:space="0" w:color="auto"/>
              <w:right w:val="nil"/>
            </w:tcBorders>
          </w:tcPr>
          <w:p w:rsidR="009B33C9" w:rsidRPr="006507CE" w:rsidRDefault="000C4DFA" w:rsidP="009B33C9">
            <w:pPr>
              <w:pStyle w:val="a4"/>
              <w:rPr>
                <w:rFonts w:ascii="Times New Roman" w:hAnsi="Times New Roman" w:cs="Times New Roman"/>
              </w:rPr>
            </w:pPr>
            <w:r>
              <w:rPr>
                <w:rFonts w:ascii="Times New Roman" w:hAnsi="Times New Roman" w:cs="Times New Roman"/>
              </w:rPr>
              <w:t>186</w:t>
            </w:r>
          </w:p>
        </w:tc>
        <w:tc>
          <w:tcPr>
            <w:tcW w:w="700" w:type="dxa"/>
            <w:tcBorders>
              <w:top w:val="nil"/>
              <w:left w:val="nil"/>
              <w:bottom w:val="nil"/>
              <w:right w:val="nil"/>
            </w:tcBorders>
          </w:tcPr>
          <w:p w:rsidR="009B33C9" w:rsidRPr="006507CE" w:rsidRDefault="009B33C9" w:rsidP="009B33C9">
            <w:pPr>
              <w:pStyle w:val="a4"/>
              <w:rPr>
                <w:rFonts w:ascii="Times New Roman" w:hAnsi="Times New Roman" w:cs="Times New Roman"/>
              </w:rPr>
            </w:pPr>
          </w:p>
        </w:tc>
      </w:tr>
      <w:tr w:rsidR="009B33C9" w:rsidRPr="006507CE" w:rsidTr="00CA092A">
        <w:tc>
          <w:tcPr>
            <w:tcW w:w="9944" w:type="dxa"/>
            <w:gridSpan w:val="7"/>
            <w:tcBorders>
              <w:top w:val="nil"/>
              <w:left w:val="nil"/>
              <w:bottom w:val="nil"/>
              <w:right w:val="nil"/>
            </w:tcBorders>
          </w:tcPr>
          <w:p w:rsidR="009B33C9" w:rsidRPr="006507CE" w:rsidRDefault="00B81907" w:rsidP="009B33C9">
            <w:pPr>
              <w:pStyle w:val="a4"/>
              <w:jc w:val="center"/>
              <w:rPr>
                <w:rFonts w:ascii="Times New Roman" w:hAnsi="Times New Roman" w:cs="Times New Roman"/>
              </w:rPr>
            </w:pPr>
            <w:r>
              <w:rPr>
                <w:rFonts w:ascii="Times New Roman" w:hAnsi="Times New Roman" w:cs="Times New Roman"/>
              </w:rPr>
              <w:t>стани</w:t>
            </w:r>
            <w:r w:rsidR="009B33C9" w:rsidRPr="006507CE">
              <w:rPr>
                <w:rFonts w:ascii="Times New Roman" w:hAnsi="Times New Roman" w:cs="Times New Roman"/>
              </w:rPr>
              <w:t xml:space="preserve">ца </w:t>
            </w:r>
            <w:r>
              <w:rPr>
                <w:rFonts w:ascii="Times New Roman" w:hAnsi="Times New Roman" w:cs="Times New Roman"/>
              </w:rPr>
              <w:t>Гривенская</w:t>
            </w:r>
          </w:p>
        </w:tc>
      </w:tr>
    </w:tbl>
    <w:p w:rsidR="007B74E6" w:rsidRDefault="007B74E6" w:rsidP="009B33C9">
      <w:pPr>
        <w:spacing w:after="0" w:line="240" w:lineRule="auto"/>
        <w:jc w:val="center"/>
        <w:rPr>
          <w:rFonts w:ascii="Times New Roman" w:eastAsia="Times New Roman" w:hAnsi="Times New Roman" w:cs="Times New Roman"/>
          <w:b/>
          <w:bCs/>
          <w:sz w:val="28"/>
          <w:szCs w:val="28"/>
          <w:lang w:eastAsia="ru-RU"/>
        </w:rPr>
      </w:pPr>
    </w:p>
    <w:p w:rsidR="007B74E6" w:rsidRDefault="007B74E6" w:rsidP="009B33C9">
      <w:pPr>
        <w:spacing w:after="0" w:line="240" w:lineRule="auto"/>
        <w:jc w:val="center"/>
        <w:rPr>
          <w:rFonts w:ascii="Times New Roman" w:eastAsia="Times New Roman" w:hAnsi="Times New Roman" w:cs="Times New Roman"/>
          <w:b/>
          <w:bCs/>
          <w:sz w:val="28"/>
          <w:szCs w:val="28"/>
          <w:lang w:eastAsia="ru-RU"/>
        </w:rPr>
      </w:pPr>
    </w:p>
    <w:p w:rsidR="009B33C9" w:rsidRPr="009B33C9" w:rsidRDefault="009B33C9" w:rsidP="003B7D47">
      <w:pPr>
        <w:spacing w:after="0" w:line="240" w:lineRule="auto"/>
        <w:jc w:val="center"/>
        <w:rPr>
          <w:rFonts w:ascii="Times New Roman" w:eastAsia="Times New Roman" w:hAnsi="Times New Roman" w:cs="Times New Roman"/>
          <w:sz w:val="28"/>
          <w:szCs w:val="28"/>
          <w:lang w:eastAsia="ru-RU"/>
        </w:rPr>
      </w:pPr>
      <w:r w:rsidRPr="009B33C9">
        <w:rPr>
          <w:rFonts w:ascii="Times New Roman" w:eastAsia="Times New Roman" w:hAnsi="Times New Roman" w:cs="Times New Roman"/>
          <w:b/>
          <w:bCs/>
          <w:sz w:val="28"/>
          <w:szCs w:val="28"/>
          <w:lang w:eastAsia="ru-RU"/>
        </w:rPr>
        <w:t>Об утверждении программ</w:t>
      </w:r>
      <w:r w:rsidR="00C65044">
        <w:rPr>
          <w:rFonts w:ascii="Times New Roman" w:eastAsia="Times New Roman" w:hAnsi="Times New Roman" w:cs="Times New Roman"/>
          <w:b/>
          <w:bCs/>
          <w:sz w:val="28"/>
          <w:szCs w:val="28"/>
          <w:lang w:eastAsia="ru-RU"/>
        </w:rPr>
        <w:t>ы</w:t>
      </w:r>
      <w:r w:rsidRPr="009B33C9">
        <w:rPr>
          <w:rFonts w:ascii="Times New Roman" w:eastAsia="Times New Roman" w:hAnsi="Times New Roman" w:cs="Times New Roman"/>
          <w:b/>
          <w:bCs/>
          <w:sz w:val="28"/>
          <w:szCs w:val="28"/>
          <w:lang w:eastAsia="ru-RU"/>
        </w:rPr>
        <w:t xml:space="preserve"> профилактики рисков</w:t>
      </w:r>
    </w:p>
    <w:p w:rsidR="009B33C9" w:rsidRPr="009B33C9" w:rsidRDefault="009B33C9" w:rsidP="003B7D47">
      <w:pPr>
        <w:spacing w:after="0" w:line="240" w:lineRule="auto"/>
        <w:jc w:val="center"/>
        <w:rPr>
          <w:rFonts w:ascii="Times New Roman" w:eastAsia="Times New Roman" w:hAnsi="Times New Roman" w:cs="Times New Roman"/>
          <w:sz w:val="28"/>
          <w:szCs w:val="28"/>
          <w:lang w:eastAsia="ru-RU"/>
        </w:rPr>
      </w:pPr>
      <w:r w:rsidRPr="009B33C9">
        <w:rPr>
          <w:rFonts w:ascii="Times New Roman" w:eastAsia="Times New Roman" w:hAnsi="Times New Roman" w:cs="Times New Roman"/>
          <w:b/>
          <w:bCs/>
          <w:sz w:val="28"/>
          <w:szCs w:val="28"/>
          <w:lang w:eastAsia="ru-RU"/>
        </w:rPr>
        <w:t>причинения вреда (ущерба) охраняемым законом</w:t>
      </w:r>
    </w:p>
    <w:p w:rsidR="009B33C9" w:rsidRPr="009B33C9" w:rsidRDefault="009B33C9" w:rsidP="003B7D47">
      <w:pPr>
        <w:spacing w:after="0" w:line="240" w:lineRule="auto"/>
        <w:jc w:val="center"/>
        <w:rPr>
          <w:rFonts w:ascii="Times New Roman" w:eastAsia="Times New Roman" w:hAnsi="Times New Roman" w:cs="Times New Roman"/>
          <w:sz w:val="28"/>
          <w:szCs w:val="28"/>
          <w:lang w:eastAsia="ru-RU"/>
        </w:rPr>
      </w:pPr>
      <w:r w:rsidRPr="009B33C9">
        <w:rPr>
          <w:rFonts w:ascii="Times New Roman" w:eastAsia="Times New Roman" w:hAnsi="Times New Roman" w:cs="Times New Roman"/>
          <w:b/>
          <w:bCs/>
          <w:sz w:val="28"/>
          <w:szCs w:val="28"/>
          <w:lang w:eastAsia="ru-RU"/>
        </w:rPr>
        <w:t>ценностям при осуществлении муниципального контроля</w:t>
      </w:r>
    </w:p>
    <w:p w:rsidR="003B7D47" w:rsidRDefault="000B6677" w:rsidP="003B7D47">
      <w:pPr>
        <w:spacing w:after="0" w:line="240" w:lineRule="auto"/>
        <w:ind w:firstLine="709"/>
        <w:jc w:val="center"/>
        <w:rPr>
          <w:rFonts w:ascii="Times New Roman" w:eastAsia="Times New Roman" w:hAnsi="Times New Roman" w:cs="Times New Roman"/>
          <w:b/>
          <w:bCs/>
          <w:sz w:val="28"/>
          <w:szCs w:val="28"/>
          <w:lang w:eastAsia="ru-RU"/>
        </w:rPr>
      </w:pPr>
      <w:r w:rsidRPr="009B33C9">
        <w:rPr>
          <w:rFonts w:ascii="Times New Roman" w:eastAsia="Times New Roman" w:hAnsi="Times New Roman" w:cs="Times New Roman"/>
          <w:b/>
          <w:bCs/>
          <w:sz w:val="28"/>
          <w:szCs w:val="28"/>
          <w:lang w:eastAsia="ru-RU"/>
        </w:rPr>
        <w:t>на автомобильном транспорте, городском наземном электрическом транспорте и в дорожном</w:t>
      </w:r>
      <w:r w:rsidR="003B7D47">
        <w:rPr>
          <w:rFonts w:ascii="Times New Roman" w:eastAsia="Times New Roman" w:hAnsi="Times New Roman" w:cs="Times New Roman"/>
          <w:b/>
          <w:bCs/>
          <w:sz w:val="28"/>
          <w:szCs w:val="28"/>
          <w:lang w:eastAsia="ru-RU"/>
        </w:rPr>
        <w:t xml:space="preserve"> </w:t>
      </w:r>
      <w:r w:rsidRPr="009B33C9">
        <w:rPr>
          <w:rFonts w:ascii="Times New Roman" w:eastAsia="Times New Roman" w:hAnsi="Times New Roman" w:cs="Times New Roman"/>
          <w:b/>
          <w:bCs/>
          <w:sz w:val="28"/>
          <w:szCs w:val="28"/>
          <w:lang w:eastAsia="ru-RU"/>
        </w:rPr>
        <w:t xml:space="preserve">хозяйстве в границах населенных пунктов </w:t>
      </w:r>
      <w:r w:rsidR="00B81907">
        <w:rPr>
          <w:rFonts w:ascii="Times New Roman" w:eastAsia="Times New Roman" w:hAnsi="Times New Roman" w:cs="Times New Roman"/>
          <w:b/>
          <w:bCs/>
          <w:sz w:val="28"/>
          <w:szCs w:val="28"/>
          <w:lang w:eastAsia="ru-RU"/>
        </w:rPr>
        <w:t>Гривенского</w:t>
      </w:r>
      <w:r w:rsidR="007E17E6">
        <w:rPr>
          <w:rFonts w:ascii="Times New Roman" w:eastAsia="Times New Roman" w:hAnsi="Times New Roman" w:cs="Times New Roman"/>
          <w:b/>
          <w:bCs/>
          <w:sz w:val="28"/>
          <w:szCs w:val="28"/>
          <w:lang w:eastAsia="ru-RU"/>
        </w:rPr>
        <w:t xml:space="preserve"> сельского </w:t>
      </w:r>
      <w:r w:rsidRPr="009B33C9">
        <w:rPr>
          <w:rFonts w:ascii="Times New Roman" w:eastAsia="Times New Roman" w:hAnsi="Times New Roman" w:cs="Times New Roman"/>
          <w:b/>
          <w:bCs/>
          <w:sz w:val="28"/>
          <w:szCs w:val="28"/>
          <w:lang w:eastAsia="ru-RU"/>
        </w:rPr>
        <w:t>поселения</w:t>
      </w:r>
    </w:p>
    <w:p w:rsidR="000B6677" w:rsidRPr="009B33C9" w:rsidRDefault="003B7D47" w:rsidP="003B7D4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Калининского района </w:t>
      </w:r>
      <w:r w:rsidR="007E17E6">
        <w:rPr>
          <w:rFonts w:ascii="Times New Roman" w:eastAsia="Times New Roman" w:hAnsi="Times New Roman" w:cs="Times New Roman"/>
          <w:b/>
          <w:bCs/>
          <w:sz w:val="28"/>
          <w:szCs w:val="28"/>
          <w:lang w:eastAsia="ru-RU"/>
        </w:rPr>
        <w:t xml:space="preserve"> </w:t>
      </w:r>
      <w:r w:rsidR="000B6677" w:rsidRPr="009B33C9">
        <w:rPr>
          <w:rFonts w:ascii="Times New Roman" w:eastAsia="Times New Roman" w:hAnsi="Times New Roman" w:cs="Times New Roman"/>
          <w:b/>
          <w:bCs/>
          <w:sz w:val="28"/>
          <w:szCs w:val="28"/>
          <w:lang w:eastAsia="ru-RU"/>
        </w:rPr>
        <w:t>на 202</w:t>
      </w:r>
      <w:r w:rsidR="000B6677">
        <w:rPr>
          <w:rFonts w:ascii="Times New Roman" w:eastAsia="Times New Roman" w:hAnsi="Times New Roman" w:cs="Times New Roman"/>
          <w:b/>
          <w:bCs/>
          <w:sz w:val="28"/>
          <w:szCs w:val="28"/>
          <w:lang w:eastAsia="ru-RU"/>
        </w:rPr>
        <w:t>3</w:t>
      </w:r>
      <w:r w:rsidR="000B6677" w:rsidRPr="009B33C9">
        <w:rPr>
          <w:rFonts w:ascii="Times New Roman" w:eastAsia="Times New Roman" w:hAnsi="Times New Roman" w:cs="Times New Roman"/>
          <w:b/>
          <w:bCs/>
          <w:sz w:val="28"/>
          <w:szCs w:val="28"/>
          <w:lang w:eastAsia="ru-RU"/>
        </w:rPr>
        <w:t xml:space="preserve"> год</w:t>
      </w:r>
    </w:p>
    <w:p w:rsidR="009B33C9" w:rsidRPr="009B33C9" w:rsidRDefault="009B33C9" w:rsidP="009B33C9">
      <w:pPr>
        <w:spacing w:after="0" w:line="240" w:lineRule="auto"/>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 </w:t>
      </w:r>
    </w:p>
    <w:p w:rsidR="009B33C9" w:rsidRPr="009B33C9" w:rsidRDefault="009B33C9" w:rsidP="009B33C9">
      <w:pPr>
        <w:spacing w:after="0" w:line="240" w:lineRule="auto"/>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 </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 xml:space="preserve">В соответствии со статьей 44 Федерального закона </w:t>
      </w:r>
      <w:r w:rsidRPr="00024A5F">
        <w:rPr>
          <w:rFonts w:ascii="Times New Roman" w:eastAsia="Times New Roman" w:hAnsi="Times New Roman" w:cs="Times New Roman"/>
          <w:sz w:val="28"/>
          <w:szCs w:val="28"/>
          <w:lang w:eastAsia="ru-RU"/>
        </w:rPr>
        <w:t xml:space="preserve">от 31 июля 2020 года № 248-ФЗ </w:t>
      </w:r>
      <w:r w:rsidRPr="009B33C9">
        <w:rPr>
          <w:rFonts w:ascii="Times New Roman" w:eastAsia="Times New Roman" w:hAnsi="Times New Roman" w:cs="Times New Roman"/>
          <w:sz w:val="28"/>
          <w:szCs w:val="28"/>
          <w:lang w:eastAsia="ru-RU"/>
        </w:rPr>
        <w:t>«О государственном контроле (надзоре) и муниципальном контроле в Российской Федерации», постановлением Правительства Российской Федерации от 25июня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статьей 4</w:t>
      </w:r>
      <w:r w:rsidR="00144660">
        <w:rPr>
          <w:rFonts w:ascii="Times New Roman" w:eastAsia="Times New Roman" w:hAnsi="Times New Roman" w:cs="Times New Roman"/>
          <w:sz w:val="28"/>
          <w:szCs w:val="28"/>
          <w:lang w:eastAsia="ru-RU"/>
        </w:rPr>
        <w:t>1</w:t>
      </w:r>
      <w:r w:rsidRPr="009B33C9">
        <w:rPr>
          <w:rFonts w:ascii="Times New Roman" w:eastAsia="Times New Roman" w:hAnsi="Times New Roman" w:cs="Times New Roman"/>
          <w:sz w:val="28"/>
          <w:szCs w:val="28"/>
          <w:lang w:eastAsia="ru-RU"/>
        </w:rPr>
        <w:t xml:space="preserve"> Устава </w:t>
      </w:r>
      <w:r w:rsidR="00B81907">
        <w:rPr>
          <w:rFonts w:ascii="Times New Roman" w:eastAsia="Times New Roman" w:hAnsi="Times New Roman" w:cs="Times New Roman"/>
          <w:sz w:val="28"/>
          <w:szCs w:val="28"/>
          <w:lang w:eastAsia="ru-RU"/>
        </w:rPr>
        <w:t>Гривенского</w:t>
      </w:r>
      <w:r w:rsidRPr="009B33C9">
        <w:rPr>
          <w:rFonts w:ascii="Times New Roman" w:eastAsia="Times New Roman" w:hAnsi="Times New Roman" w:cs="Times New Roman"/>
          <w:sz w:val="28"/>
          <w:szCs w:val="28"/>
          <w:lang w:eastAsia="ru-RU"/>
        </w:rPr>
        <w:t xml:space="preserve"> сельского поселения </w:t>
      </w:r>
      <w:r w:rsidR="00CF777B">
        <w:rPr>
          <w:rFonts w:ascii="Times New Roman" w:eastAsia="Times New Roman" w:hAnsi="Times New Roman" w:cs="Times New Roman"/>
          <w:sz w:val="28"/>
          <w:szCs w:val="28"/>
          <w:lang w:eastAsia="ru-RU"/>
        </w:rPr>
        <w:t>Калининского</w:t>
      </w:r>
      <w:r w:rsidRPr="009B33C9">
        <w:rPr>
          <w:rFonts w:ascii="Times New Roman" w:eastAsia="Times New Roman" w:hAnsi="Times New Roman" w:cs="Times New Roman"/>
          <w:sz w:val="28"/>
          <w:szCs w:val="28"/>
          <w:lang w:eastAsia="ru-RU"/>
        </w:rPr>
        <w:t xml:space="preserve"> района, постановля</w:t>
      </w:r>
      <w:r w:rsidR="00D177A1">
        <w:rPr>
          <w:rFonts w:ascii="Times New Roman" w:eastAsia="Times New Roman" w:hAnsi="Times New Roman" w:cs="Times New Roman"/>
          <w:sz w:val="28"/>
          <w:szCs w:val="28"/>
          <w:lang w:eastAsia="ru-RU"/>
        </w:rPr>
        <w:t>ю</w:t>
      </w:r>
      <w:r w:rsidRPr="009B33C9">
        <w:rPr>
          <w:rFonts w:ascii="Times New Roman" w:eastAsia="Times New Roman" w:hAnsi="Times New Roman" w:cs="Times New Roman"/>
          <w:sz w:val="28"/>
          <w:szCs w:val="28"/>
          <w:lang w:eastAsia="ru-RU"/>
        </w:rPr>
        <w:t>:</w:t>
      </w:r>
    </w:p>
    <w:p w:rsidR="00E4021E" w:rsidRDefault="000B6677" w:rsidP="00E4021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B33C9" w:rsidRPr="009B33C9">
        <w:rPr>
          <w:rFonts w:ascii="Times New Roman" w:eastAsia="Times New Roman" w:hAnsi="Times New Roman" w:cs="Times New Roman"/>
          <w:sz w:val="28"/>
          <w:szCs w:val="28"/>
          <w:lang w:eastAsia="ru-RU"/>
        </w:rPr>
        <w:t xml:space="preserve">. Утвердить Программу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B81907">
        <w:rPr>
          <w:rFonts w:ascii="Times New Roman" w:eastAsia="Times New Roman" w:hAnsi="Times New Roman" w:cs="Times New Roman"/>
          <w:sz w:val="28"/>
          <w:szCs w:val="28"/>
          <w:lang w:eastAsia="ru-RU"/>
        </w:rPr>
        <w:t>Гривенского</w:t>
      </w:r>
      <w:r w:rsidR="00E01FA9">
        <w:rPr>
          <w:rFonts w:ascii="Times New Roman" w:eastAsia="Times New Roman" w:hAnsi="Times New Roman" w:cs="Times New Roman"/>
          <w:sz w:val="28"/>
          <w:szCs w:val="28"/>
          <w:lang w:eastAsia="ru-RU"/>
        </w:rPr>
        <w:t xml:space="preserve"> сельского </w:t>
      </w:r>
      <w:r w:rsidR="009B33C9" w:rsidRPr="009B33C9">
        <w:rPr>
          <w:rFonts w:ascii="Times New Roman" w:eastAsia="Times New Roman" w:hAnsi="Times New Roman" w:cs="Times New Roman"/>
          <w:sz w:val="28"/>
          <w:szCs w:val="28"/>
          <w:lang w:eastAsia="ru-RU"/>
        </w:rPr>
        <w:t xml:space="preserve">поселения </w:t>
      </w:r>
      <w:r w:rsidR="005E1657">
        <w:rPr>
          <w:rFonts w:ascii="Times New Roman" w:eastAsia="Times New Roman" w:hAnsi="Times New Roman" w:cs="Times New Roman"/>
          <w:sz w:val="28"/>
          <w:szCs w:val="28"/>
          <w:lang w:eastAsia="ru-RU"/>
        </w:rPr>
        <w:t xml:space="preserve">Калининского района </w:t>
      </w:r>
      <w:r w:rsidR="009B33C9" w:rsidRPr="009B33C9">
        <w:rPr>
          <w:rFonts w:ascii="Times New Roman" w:eastAsia="Times New Roman" w:hAnsi="Times New Roman" w:cs="Times New Roman"/>
          <w:sz w:val="28"/>
          <w:szCs w:val="28"/>
          <w:lang w:eastAsia="ru-RU"/>
        </w:rPr>
        <w:t>на 202</w:t>
      </w:r>
      <w:r w:rsidR="00B676CF">
        <w:rPr>
          <w:rFonts w:ascii="Times New Roman" w:eastAsia="Times New Roman" w:hAnsi="Times New Roman" w:cs="Times New Roman"/>
          <w:sz w:val="28"/>
          <w:szCs w:val="28"/>
          <w:lang w:eastAsia="ru-RU"/>
        </w:rPr>
        <w:t>3</w:t>
      </w:r>
      <w:r w:rsidR="009B33C9" w:rsidRPr="009B33C9">
        <w:rPr>
          <w:rFonts w:ascii="Times New Roman" w:eastAsia="Times New Roman" w:hAnsi="Times New Roman" w:cs="Times New Roman"/>
          <w:sz w:val="28"/>
          <w:szCs w:val="28"/>
          <w:lang w:eastAsia="ru-RU"/>
        </w:rPr>
        <w:t xml:space="preserve"> год (приложение).</w:t>
      </w:r>
    </w:p>
    <w:p w:rsidR="00024A5F" w:rsidRPr="00E4021E" w:rsidRDefault="000B6677" w:rsidP="00E4021E">
      <w:pPr>
        <w:spacing w:after="0" w:line="240" w:lineRule="auto"/>
        <w:ind w:firstLine="709"/>
        <w:jc w:val="both"/>
        <w:rPr>
          <w:rFonts w:ascii="Times New Roman" w:hAnsi="Times New Roman"/>
          <w:b/>
          <w:sz w:val="28"/>
          <w:szCs w:val="28"/>
        </w:rPr>
      </w:pPr>
      <w:r>
        <w:rPr>
          <w:rFonts w:ascii="Times New Roman" w:hAnsi="Times New Roman"/>
          <w:sz w:val="28"/>
          <w:szCs w:val="28"/>
        </w:rPr>
        <w:t>2</w:t>
      </w:r>
      <w:r w:rsidR="00024A5F" w:rsidRPr="00E4021E">
        <w:rPr>
          <w:rFonts w:ascii="Times New Roman" w:hAnsi="Times New Roman"/>
          <w:sz w:val="28"/>
          <w:szCs w:val="28"/>
        </w:rPr>
        <w:t xml:space="preserve">. </w:t>
      </w:r>
      <w:r>
        <w:rPr>
          <w:rFonts w:ascii="Times New Roman" w:hAnsi="Times New Roman"/>
          <w:sz w:val="28"/>
          <w:szCs w:val="28"/>
          <w:shd w:val="clear" w:color="auto" w:fill="FFFFFF"/>
        </w:rPr>
        <w:t>О</w:t>
      </w:r>
      <w:r w:rsidR="00024A5F" w:rsidRPr="00E4021E">
        <w:rPr>
          <w:rFonts w:ascii="Times New Roman" w:hAnsi="Times New Roman"/>
          <w:sz w:val="28"/>
          <w:szCs w:val="28"/>
          <w:shd w:val="clear" w:color="auto" w:fill="FFFFFF"/>
        </w:rPr>
        <w:t xml:space="preserve">бнародовать  постановление в установленном порядке и разместить на </w:t>
      </w:r>
      <w:r w:rsidR="00024A5F" w:rsidRPr="00E4021E">
        <w:rPr>
          <w:rFonts w:ascii="Times New Roman" w:hAnsi="Times New Roman"/>
          <w:sz w:val="28"/>
          <w:szCs w:val="28"/>
        </w:rPr>
        <w:t xml:space="preserve">официальном сайте администрации </w:t>
      </w:r>
      <w:r w:rsidR="00B81907">
        <w:rPr>
          <w:rFonts w:ascii="Times New Roman" w:hAnsi="Times New Roman"/>
          <w:sz w:val="28"/>
          <w:szCs w:val="28"/>
        </w:rPr>
        <w:t>Гривенского</w:t>
      </w:r>
      <w:r w:rsidR="00024A5F" w:rsidRPr="00E4021E">
        <w:rPr>
          <w:rFonts w:ascii="Times New Roman" w:hAnsi="Times New Roman"/>
          <w:sz w:val="28"/>
          <w:szCs w:val="28"/>
        </w:rPr>
        <w:t xml:space="preserve"> сельского поселения в сети "Интернет".</w:t>
      </w:r>
    </w:p>
    <w:p w:rsidR="00024A5F" w:rsidRPr="00024A5F" w:rsidRDefault="000B6677" w:rsidP="00D460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24A5F" w:rsidRPr="00024A5F">
        <w:rPr>
          <w:rFonts w:ascii="Times New Roman" w:hAnsi="Times New Roman" w:cs="Times New Roman"/>
          <w:sz w:val="28"/>
          <w:szCs w:val="28"/>
        </w:rPr>
        <w:t>. Контроль за выполнением постановления оставляю за собой.</w:t>
      </w:r>
    </w:p>
    <w:p w:rsidR="009B33C9" w:rsidRPr="00024A5F" w:rsidRDefault="005E1657" w:rsidP="00D4607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9B33C9" w:rsidRPr="00024A5F">
        <w:rPr>
          <w:rFonts w:ascii="Times New Roman" w:eastAsia="Times New Roman" w:hAnsi="Times New Roman" w:cs="Times New Roman"/>
          <w:sz w:val="28"/>
          <w:szCs w:val="28"/>
          <w:lang w:eastAsia="ru-RU"/>
        </w:rPr>
        <w:t xml:space="preserve">. Настоящее постановление </w:t>
      </w:r>
      <w:r w:rsidR="009B33C9" w:rsidRPr="00E01FA9">
        <w:rPr>
          <w:rFonts w:ascii="Times New Roman" w:eastAsia="Times New Roman" w:hAnsi="Times New Roman" w:cs="Times New Roman"/>
          <w:sz w:val="28"/>
          <w:szCs w:val="28"/>
          <w:lang w:eastAsia="ru-RU"/>
        </w:rPr>
        <w:t>вступает в силу</w:t>
      </w:r>
      <w:r w:rsidR="00A912C4" w:rsidRPr="00E01FA9">
        <w:rPr>
          <w:rFonts w:ascii="Times New Roman" w:eastAsia="Times New Roman" w:hAnsi="Times New Roman" w:cs="Times New Roman"/>
          <w:sz w:val="28"/>
          <w:szCs w:val="28"/>
          <w:lang w:eastAsia="ru-RU"/>
        </w:rPr>
        <w:t xml:space="preserve"> со дня о</w:t>
      </w:r>
      <w:r w:rsidR="00E01FA9" w:rsidRPr="00E01FA9">
        <w:rPr>
          <w:rFonts w:ascii="Times New Roman" w:eastAsia="Times New Roman" w:hAnsi="Times New Roman" w:cs="Times New Roman"/>
          <w:sz w:val="28"/>
          <w:szCs w:val="28"/>
          <w:lang w:eastAsia="ru-RU"/>
        </w:rPr>
        <w:t>бнародования,</w:t>
      </w:r>
      <w:r w:rsidR="00A912C4" w:rsidRPr="00E01FA9">
        <w:rPr>
          <w:rFonts w:ascii="Times New Roman" w:eastAsia="Times New Roman" w:hAnsi="Times New Roman" w:cs="Times New Roman"/>
          <w:sz w:val="28"/>
          <w:szCs w:val="28"/>
          <w:lang w:eastAsia="ru-RU"/>
        </w:rPr>
        <w:t xml:space="preserve">  </w:t>
      </w:r>
      <w:r w:rsidR="00E01FA9" w:rsidRPr="00E01FA9">
        <w:rPr>
          <w:rFonts w:ascii="Times New Roman" w:eastAsia="Times New Roman" w:hAnsi="Times New Roman" w:cs="Times New Roman"/>
          <w:sz w:val="28"/>
          <w:szCs w:val="28"/>
          <w:lang w:eastAsia="ru-RU"/>
        </w:rPr>
        <w:t>но не ранее</w:t>
      </w:r>
      <w:r w:rsidR="00B676CF" w:rsidRPr="00E01FA9">
        <w:rPr>
          <w:rFonts w:ascii="Times New Roman" w:eastAsia="Times New Roman" w:hAnsi="Times New Roman" w:cs="Times New Roman"/>
          <w:sz w:val="28"/>
          <w:szCs w:val="28"/>
          <w:lang w:eastAsia="ru-RU"/>
        </w:rPr>
        <w:t xml:space="preserve"> </w:t>
      </w:r>
      <w:r w:rsidR="009B33C9" w:rsidRPr="00E01FA9">
        <w:rPr>
          <w:rFonts w:ascii="Times New Roman" w:eastAsia="Times New Roman" w:hAnsi="Times New Roman" w:cs="Times New Roman"/>
          <w:sz w:val="28"/>
          <w:szCs w:val="28"/>
          <w:lang w:eastAsia="ru-RU"/>
        </w:rPr>
        <w:t>1 января 202</w:t>
      </w:r>
      <w:r w:rsidR="00A21D2E" w:rsidRPr="00E01FA9">
        <w:rPr>
          <w:rFonts w:ascii="Times New Roman" w:eastAsia="Times New Roman" w:hAnsi="Times New Roman" w:cs="Times New Roman"/>
          <w:sz w:val="28"/>
          <w:szCs w:val="28"/>
          <w:lang w:eastAsia="ru-RU"/>
        </w:rPr>
        <w:t>3</w:t>
      </w:r>
      <w:r w:rsidR="009B33C9" w:rsidRPr="00E01FA9">
        <w:rPr>
          <w:rFonts w:ascii="Times New Roman" w:eastAsia="Times New Roman" w:hAnsi="Times New Roman" w:cs="Times New Roman"/>
          <w:sz w:val="28"/>
          <w:szCs w:val="28"/>
          <w:lang w:eastAsia="ru-RU"/>
        </w:rPr>
        <w:t xml:space="preserve"> года.</w:t>
      </w:r>
    </w:p>
    <w:p w:rsid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 </w:t>
      </w:r>
    </w:p>
    <w:p w:rsidR="00865349" w:rsidRPr="009B33C9" w:rsidRDefault="00865349" w:rsidP="009B33C9">
      <w:pPr>
        <w:spacing w:after="0" w:line="240" w:lineRule="auto"/>
        <w:ind w:firstLine="709"/>
        <w:jc w:val="both"/>
        <w:rPr>
          <w:rFonts w:ascii="Times New Roman" w:eastAsia="Times New Roman" w:hAnsi="Times New Roman" w:cs="Times New Roman"/>
          <w:sz w:val="28"/>
          <w:szCs w:val="28"/>
          <w:lang w:eastAsia="ru-RU"/>
        </w:rPr>
      </w:pPr>
    </w:p>
    <w:p w:rsidR="00D177A1" w:rsidRDefault="009B33C9" w:rsidP="00D177A1">
      <w:pPr>
        <w:spacing w:after="0" w:line="240" w:lineRule="auto"/>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Глава</w:t>
      </w:r>
      <w:r w:rsidR="00B81907">
        <w:rPr>
          <w:rFonts w:ascii="Times New Roman" w:eastAsia="Times New Roman" w:hAnsi="Times New Roman" w:cs="Times New Roman"/>
          <w:sz w:val="28"/>
          <w:szCs w:val="28"/>
          <w:lang w:eastAsia="ru-RU"/>
        </w:rPr>
        <w:t xml:space="preserve"> Гривенского</w:t>
      </w:r>
    </w:p>
    <w:p w:rsidR="009B33C9" w:rsidRPr="009B33C9" w:rsidRDefault="009B33C9" w:rsidP="00D177A1">
      <w:pPr>
        <w:spacing w:after="0" w:line="240" w:lineRule="auto"/>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сельского поселения</w:t>
      </w:r>
    </w:p>
    <w:p w:rsidR="009B33C9" w:rsidRPr="009B33C9" w:rsidRDefault="00CF777B" w:rsidP="00D177A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Калининского</w:t>
      </w:r>
      <w:r w:rsidR="009B33C9" w:rsidRPr="009B33C9">
        <w:rPr>
          <w:rFonts w:ascii="Times New Roman" w:eastAsia="Times New Roman" w:hAnsi="Times New Roman" w:cs="Times New Roman"/>
          <w:sz w:val="28"/>
          <w:szCs w:val="28"/>
          <w:lang w:eastAsia="ru-RU"/>
        </w:rPr>
        <w:t xml:space="preserve"> района</w:t>
      </w:r>
      <w:r w:rsidR="007B74E6">
        <w:rPr>
          <w:rFonts w:ascii="Times New Roman" w:eastAsia="Times New Roman" w:hAnsi="Times New Roman" w:cs="Times New Roman"/>
          <w:sz w:val="28"/>
          <w:szCs w:val="28"/>
          <w:lang w:eastAsia="ru-RU"/>
        </w:rPr>
        <w:t xml:space="preserve">                                                                           </w:t>
      </w:r>
      <w:r w:rsidR="00B81907">
        <w:rPr>
          <w:rFonts w:ascii="Times New Roman" w:eastAsia="Times New Roman" w:hAnsi="Times New Roman" w:cs="Times New Roman"/>
          <w:sz w:val="28"/>
          <w:szCs w:val="28"/>
          <w:lang w:eastAsia="ru-RU"/>
        </w:rPr>
        <w:t>Л</w:t>
      </w:r>
      <w:r w:rsidR="00024A5F">
        <w:rPr>
          <w:rFonts w:ascii="Times New Roman" w:eastAsia="Times New Roman" w:hAnsi="Times New Roman" w:cs="Times New Roman"/>
          <w:sz w:val="28"/>
          <w:szCs w:val="28"/>
          <w:lang w:eastAsia="ru-RU"/>
        </w:rPr>
        <w:t>.Г.</w:t>
      </w:r>
      <w:r w:rsidR="00B81907">
        <w:rPr>
          <w:rFonts w:ascii="Times New Roman" w:eastAsia="Times New Roman" w:hAnsi="Times New Roman" w:cs="Times New Roman"/>
          <w:sz w:val="28"/>
          <w:szCs w:val="28"/>
          <w:lang w:eastAsia="ru-RU"/>
        </w:rPr>
        <w:t>Фикс</w:t>
      </w:r>
    </w:p>
    <w:p w:rsidR="00865349" w:rsidRDefault="00865349" w:rsidP="00C84649">
      <w:pPr>
        <w:pStyle w:val="a8"/>
        <w:jc w:val="center"/>
        <w:rPr>
          <w:rFonts w:ascii="Times New Roman" w:eastAsia="Times New Roman" w:hAnsi="Times New Roman"/>
          <w:sz w:val="28"/>
          <w:szCs w:val="28"/>
          <w:lang w:eastAsia="ru-RU"/>
        </w:rPr>
        <w:sectPr w:rsidR="00865349" w:rsidSect="00865349">
          <w:pgSz w:w="11906" w:h="16838"/>
          <w:pgMar w:top="397" w:right="567" w:bottom="794" w:left="1701" w:header="709" w:footer="709" w:gutter="0"/>
          <w:cols w:space="708"/>
          <w:docGrid w:linePitch="360"/>
        </w:sectPr>
      </w:pPr>
    </w:p>
    <w:p w:rsidR="00C84649" w:rsidRDefault="009B33C9" w:rsidP="00C84649">
      <w:pPr>
        <w:pStyle w:val="a8"/>
        <w:jc w:val="center"/>
        <w:rPr>
          <w:rFonts w:ascii="Times New Roman" w:eastAsia="Times New Roman" w:hAnsi="Times New Roman"/>
          <w:sz w:val="28"/>
          <w:szCs w:val="28"/>
          <w:lang w:eastAsia="ru-RU"/>
        </w:rPr>
      </w:pPr>
      <w:r w:rsidRPr="009B33C9">
        <w:rPr>
          <w:rFonts w:ascii="Times New Roman" w:eastAsia="Times New Roman" w:hAnsi="Times New Roman"/>
          <w:sz w:val="28"/>
          <w:szCs w:val="28"/>
          <w:lang w:eastAsia="ru-RU"/>
        </w:rPr>
        <w:lastRenderedPageBreak/>
        <w:t> </w:t>
      </w:r>
      <w:r w:rsidR="00C84649">
        <w:rPr>
          <w:rFonts w:ascii="Times New Roman" w:eastAsia="Times New Roman" w:hAnsi="Times New Roman"/>
          <w:sz w:val="28"/>
          <w:szCs w:val="28"/>
          <w:lang w:eastAsia="ru-RU"/>
        </w:rPr>
        <w:t>2</w:t>
      </w:r>
    </w:p>
    <w:p w:rsidR="00C84649" w:rsidRDefault="00C84649" w:rsidP="00C84649">
      <w:pPr>
        <w:pStyle w:val="a8"/>
        <w:jc w:val="center"/>
        <w:rPr>
          <w:rFonts w:ascii="Times New Roman" w:hAnsi="Times New Roman"/>
          <w:b/>
          <w:sz w:val="28"/>
          <w:szCs w:val="28"/>
        </w:rPr>
      </w:pPr>
      <w:r w:rsidRPr="00D2627F">
        <w:rPr>
          <w:rFonts w:ascii="Times New Roman" w:hAnsi="Times New Roman"/>
          <w:b/>
          <w:sz w:val="28"/>
          <w:szCs w:val="28"/>
        </w:rPr>
        <w:t>ЛИСТ СОГЛАСОВАНИЯ</w:t>
      </w:r>
    </w:p>
    <w:p w:rsidR="00C84649" w:rsidRPr="00D2627F" w:rsidRDefault="00C84649" w:rsidP="00C84649">
      <w:pPr>
        <w:pStyle w:val="a8"/>
        <w:jc w:val="center"/>
        <w:rPr>
          <w:rFonts w:ascii="Times New Roman" w:hAnsi="Times New Roman"/>
          <w:b/>
          <w:sz w:val="28"/>
          <w:szCs w:val="28"/>
        </w:rPr>
      </w:pPr>
    </w:p>
    <w:p w:rsidR="00C84649" w:rsidRPr="00D2627F" w:rsidRDefault="00C84649" w:rsidP="00C84649">
      <w:pPr>
        <w:pStyle w:val="a8"/>
        <w:jc w:val="center"/>
        <w:rPr>
          <w:rFonts w:ascii="Times New Roman" w:hAnsi="Times New Roman"/>
          <w:sz w:val="28"/>
          <w:szCs w:val="28"/>
        </w:rPr>
      </w:pPr>
      <w:r w:rsidRPr="00D2627F">
        <w:rPr>
          <w:rFonts w:ascii="Times New Roman" w:hAnsi="Times New Roman"/>
          <w:sz w:val="28"/>
          <w:szCs w:val="28"/>
        </w:rPr>
        <w:t xml:space="preserve">проекта постановления администрации </w:t>
      </w:r>
      <w:r w:rsidR="00B81907">
        <w:rPr>
          <w:rFonts w:ascii="Times New Roman" w:hAnsi="Times New Roman"/>
          <w:sz w:val="28"/>
          <w:szCs w:val="28"/>
        </w:rPr>
        <w:t>Гривенского</w:t>
      </w:r>
      <w:r w:rsidRPr="00D2627F">
        <w:rPr>
          <w:rFonts w:ascii="Times New Roman" w:hAnsi="Times New Roman"/>
          <w:sz w:val="28"/>
          <w:szCs w:val="28"/>
        </w:rPr>
        <w:t xml:space="preserve"> сельского поселения Кали</w:t>
      </w:r>
      <w:r>
        <w:rPr>
          <w:rFonts w:ascii="Times New Roman" w:hAnsi="Times New Roman"/>
          <w:sz w:val="28"/>
          <w:szCs w:val="28"/>
        </w:rPr>
        <w:t xml:space="preserve">нинского  района от ___________ </w:t>
      </w:r>
      <w:r w:rsidRPr="00D2627F">
        <w:rPr>
          <w:rFonts w:ascii="Times New Roman" w:hAnsi="Times New Roman"/>
          <w:sz w:val="28"/>
          <w:szCs w:val="28"/>
        </w:rPr>
        <w:t>№</w:t>
      </w:r>
      <w:r>
        <w:rPr>
          <w:rFonts w:ascii="Times New Roman" w:hAnsi="Times New Roman"/>
          <w:sz w:val="28"/>
          <w:szCs w:val="28"/>
        </w:rPr>
        <w:t xml:space="preserve"> _______</w:t>
      </w:r>
    </w:p>
    <w:p w:rsidR="00A425A1" w:rsidRPr="00A425A1" w:rsidRDefault="00C84649" w:rsidP="00A425A1">
      <w:pPr>
        <w:spacing w:after="0" w:line="240" w:lineRule="auto"/>
        <w:jc w:val="center"/>
        <w:rPr>
          <w:rFonts w:ascii="Times New Roman" w:eastAsia="Times New Roman" w:hAnsi="Times New Roman" w:cs="Times New Roman"/>
          <w:sz w:val="28"/>
          <w:szCs w:val="28"/>
          <w:lang w:eastAsia="ru-RU"/>
        </w:rPr>
      </w:pPr>
      <w:r w:rsidRPr="00A425A1">
        <w:rPr>
          <w:rFonts w:ascii="Times New Roman" w:eastAsia="Times New Roman" w:hAnsi="Times New Roman"/>
          <w:sz w:val="28"/>
          <w:szCs w:val="28"/>
          <w:lang w:eastAsia="ru-RU"/>
        </w:rPr>
        <w:t>"</w:t>
      </w:r>
      <w:r w:rsidR="00A425A1" w:rsidRPr="00A425A1">
        <w:rPr>
          <w:rFonts w:ascii="Times New Roman" w:eastAsia="Times New Roman" w:hAnsi="Times New Roman" w:cs="Times New Roman"/>
          <w:bCs/>
          <w:sz w:val="28"/>
          <w:szCs w:val="28"/>
          <w:lang w:eastAsia="ru-RU"/>
        </w:rPr>
        <w:t>Об утверждении программ</w:t>
      </w:r>
      <w:r w:rsidR="007B74E6">
        <w:rPr>
          <w:rFonts w:ascii="Times New Roman" w:eastAsia="Times New Roman" w:hAnsi="Times New Roman" w:cs="Times New Roman"/>
          <w:bCs/>
          <w:sz w:val="28"/>
          <w:szCs w:val="28"/>
          <w:lang w:eastAsia="ru-RU"/>
        </w:rPr>
        <w:t>ы</w:t>
      </w:r>
      <w:r w:rsidR="00A425A1" w:rsidRPr="00A425A1">
        <w:rPr>
          <w:rFonts w:ascii="Times New Roman" w:eastAsia="Times New Roman" w:hAnsi="Times New Roman" w:cs="Times New Roman"/>
          <w:bCs/>
          <w:sz w:val="28"/>
          <w:szCs w:val="28"/>
          <w:lang w:eastAsia="ru-RU"/>
        </w:rPr>
        <w:t xml:space="preserve"> профилактики рисков</w:t>
      </w:r>
      <w:r w:rsidR="007B74E6">
        <w:rPr>
          <w:rFonts w:ascii="Times New Roman" w:eastAsia="Times New Roman" w:hAnsi="Times New Roman" w:cs="Times New Roman"/>
          <w:bCs/>
          <w:sz w:val="28"/>
          <w:szCs w:val="28"/>
          <w:lang w:eastAsia="ru-RU"/>
        </w:rPr>
        <w:t xml:space="preserve"> </w:t>
      </w:r>
      <w:r w:rsidR="00A425A1" w:rsidRPr="00A425A1">
        <w:rPr>
          <w:rFonts w:ascii="Times New Roman" w:eastAsia="Times New Roman" w:hAnsi="Times New Roman" w:cs="Times New Roman"/>
          <w:bCs/>
          <w:sz w:val="28"/>
          <w:szCs w:val="28"/>
          <w:lang w:eastAsia="ru-RU"/>
        </w:rPr>
        <w:t>причинения вреда (ущерба) охраняемым законом</w:t>
      </w:r>
      <w:r w:rsidR="007B74E6">
        <w:rPr>
          <w:rFonts w:ascii="Times New Roman" w:eastAsia="Times New Roman" w:hAnsi="Times New Roman" w:cs="Times New Roman"/>
          <w:bCs/>
          <w:sz w:val="28"/>
          <w:szCs w:val="28"/>
          <w:lang w:eastAsia="ru-RU"/>
        </w:rPr>
        <w:t xml:space="preserve"> </w:t>
      </w:r>
      <w:r w:rsidR="00A425A1" w:rsidRPr="00A425A1">
        <w:rPr>
          <w:rFonts w:ascii="Times New Roman" w:eastAsia="Times New Roman" w:hAnsi="Times New Roman" w:cs="Times New Roman"/>
          <w:bCs/>
          <w:sz w:val="28"/>
          <w:szCs w:val="28"/>
          <w:lang w:eastAsia="ru-RU"/>
        </w:rPr>
        <w:t>ценностям при осуществлении муниципального контроля</w:t>
      </w:r>
    </w:p>
    <w:p w:rsidR="00C84649" w:rsidRPr="00A425A1" w:rsidRDefault="00A425A1" w:rsidP="00A425A1">
      <w:pPr>
        <w:tabs>
          <w:tab w:val="left" w:pos="8505"/>
        </w:tabs>
        <w:spacing w:after="0" w:line="240" w:lineRule="auto"/>
        <w:jc w:val="center"/>
        <w:rPr>
          <w:rFonts w:ascii="Times New Roman" w:hAnsi="Times New Roman"/>
          <w:sz w:val="28"/>
          <w:szCs w:val="28"/>
        </w:rPr>
      </w:pPr>
      <w:r w:rsidRPr="00A425A1">
        <w:rPr>
          <w:rFonts w:ascii="Times New Roman" w:eastAsia="Times New Roman" w:hAnsi="Times New Roman" w:cs="Times New Roman"/>
          <w:bCs/>
          <w:sz w:val="28"/>
          <w:szCs w:val="28"/>
          <w:lang w:eastAsia="ru-RU"/>
        </w:rPr>
        <w:t xml:space="preserve">на автомобильном транспорте, городском наземном электрическом транспорте и в дорожном хозяйстве в границах населенных пунктов </w:t>
      </w:r>
      <w:r w:rsidR="00B81907">
        <w:rPr>
          <w:rFonts w:ascii="Times New Roman" w:eastAsia="Times New Roman" w:hAnsi="Times New Roman" w:cs="Times New Roman"/>
          <w:bCs/>
          <w:sz w:val="28"/>
          <w:szCs w:val="28"/>
          <w:lang w:eastAsia="ru-RU"/>
        </w:rPr>
        <w:t>Гривенского</w:t>
      </w:r>
      <w:r w:rsidR="007B74E6">
        <w:rPr>
          <w:rFonts w:ascii="Times New Roman" w:eastAsia="Times New Roman" w:hAnsi="Times New Roman" w:cs="Times New Roman"/>
          <w:bCs/>
          <w:sz w:val="28"/>
          <w:szCs w:val="28"/>
          <w:lang w:eastAsia="ru-RU"/>
        </w:rPr>
        <w:t xml:space="preserve"> сельского </w:t>
      </w:r>
      <w:r w:rsidRPr="00A425A1">
        <w:rPr>
          <w:rFonts w:ascii="Times New Roman" w:eastAsia="Times New Roman" w:hAnsi="Times New Roman" w:cs="Times New Roman"/>
          <w:bCs/>
          <w:sz w:val="28"/>
          <w:szCs w:val="28"/>
          <w:lang w:eastAsia="ru-RU"/>
        </w:rPr>
        <w:t>поселения на 2023 год</w:t>
      </w:r>
      <w:r w:rsidR="00C84649" w:rsidRPr="00A425A1">
        <w:rPr>
          <w:rFonts w:ascii="Times New Roman" w:eastAsia="Times New Roman" w:hAnsi="Times New Roman"/>
          <w:sz w:val="28"/>
          <w:szCs w:val="28"/>
          <w:lang w:eastAsia="ru-RU"/>
        </w:rPr>
        <w:t>"</w:t>
      </w:r>
    </w:p>
    <w:p w:rsidR="00C84649" w:rsidRPr="009871E1" w:rsidRDefault="00C84649" w:rsidP="00C84649">
      <w:pPr>
        <w:pStyle w:val="a8"/>
        <w:jc w:val="center"/>
        <w:rPr>
          <w:rFonts w:ascii="Times New Roman" w:eastAsia="Times New Roman" w:hAnsi="Times New Roman"/>
          <w:sz w:val="28"/>
          <w:szCs w:val="28"/>
          <w:lang w:eastAsia="ru-RU"/>
        </w:rPr>
      </w:pPr>
    </w:p>
    <w:p w:rsidR="00C84649" w:rsidRPr="009871E1" w:rsidRDefault="00C84649" w:rsidP="00C84649">
      <w:pPr>
        <w:pStyle w:val="a8"/>
        <w:rPr>
          <w:rFonts w:ascii="Times New Roman" w:eastAsia="Times New Roman" w:hAnsi="Times New Roman"/>
          <w:sz w:val="28"/>
          <w:szCs w:val="28"/>
          <w:lang w:eastAsia="ru-RU"/>
        </w:rPr>
      </w:pPr>
      <w:r w:rsidRPr="009871E1">
        <w:rPr>
          <w:rFonts w:ascii="Times New Roman" w:eastAsia="Times New Roman" w:hAnsi="Times New Roman"/>
          <w:sz w:val="28"/>
          <w:szCs w:val="28"/>
          <w:lang w:eastAsia="ru-RU"/>
        </w:rPr>
        <w:t> </w:t>
      </w:r>
    </w:p>
    <w:p w:rsidR="00B81907" w:rsidRPr="00B4175E" w:rsidRDefault="00B81907" w:rsidP="00B81907">
      <w:pPr>
        <w:spacing w:after="0"/>
        <w:rPr>
          <w:rFonts w:ascii="Times New Roman" w:hAnsi="Times New Roman"/>
          <w:sz w:val="28"/>
        </w:rPr>
      </w:pPr>
      <w:r w:rsidRPr="00B4175E">
        <w:rPr>
          <w:rFonts w:ascii="Times New Roman" w:hAnsi="Times New Roman"/>
          <w:sz w:val="28"/>
        </w:rPr>
        <w:t>Проект подготовлен и внесён:</w:t>
      </w:r>
    </w:p>
    <w:p w:rsidR="00B81907" w:rsidRPr="00B4175E" w:rsidRDefault="00B81907" w:rsidP="00B81907">
      <w:pPr>
        <w:spacing w:after="0"/>
        <w:rPr>
          <w:rFonts w:ascii="Times New Roman" w:hAnsi="Times New Roman"/>
          <w:sz w:val="28"/>
        </w:rPr>
      </w:pPr>
      <w:r w:rsidRPr="00B4175E">
        <w:rPr>
          <w:rFonts w:ascii="Times New Roman" w:hAnsi="Times New Roman"/>
          <w:sz w:val="28"/>
        </w:rPr>
        <w:t xml:space="preserve">Заместителем главы </w:t>
      </w:r>
    </w:p>
    <w:p w:rsidR="00B81907" w:rsidRPr="00B4175E" w:rsidRDefault="00B81907" w:rsidP="00B81907">
      <w:pPr>
        <w:spacing w:after="0"/>
        <w:rPr>
          <w:rFonts w:ascii="Times New Roman" w:hAnsi="Times New Roman"/>
          <w:sz w:val="28"/>
        </w:rPr>
      </w:pPr>
      <w:r w:rsidRPr="00B4175E">
        <w:rPr>
          <w:rFonts w:ascii="Times New Roman" w:hAnsi="Times New Roman"/>
          <w:sz w:val="28"/>
        </w:rPr>
        <w:t xml:space="preserve">Гривенского сельского </w:t>
      </w:r>
    </w:p>
    <w:p w:rsidR="00B81907" w:rsidRPr="00B4175E" w:rsidRDefault="00B81907" w:rsidP="00B81907">
      <w:pPr>
        <w:spacing w:after="0"/>
        <w:rPr>
          <w:rFonts w:ascii="Times New Roman" w:hAnsi="Times New Roman"/>
          <w:sz w:val="28"/>
        </w:rPr>
      </w:pPr>
      <w:r w:rsidRPr="00B4175E">
        <w:rPr>
          <w:rFonts w:ascii="Times New Roman" w:hAnsi="Times New Roman"/>
          <w:sz w:val="28"/>
        </w:rPr>
        <w:t xml:space="preserve">поселения Калининского района                          </w:t>
      </w:r>
      <w:r>
        <w:rPr>
          <w:rFonts w:ascii="Times New Roman" w:hAnsi="Times New Roman"/>
          <w:sz w:val="28"/>
        </w:rPr>
        <w:t xml:space="preserve">                               </w:t>
      </w:r>
      <w:r w:rsidRPr="00B4175E">
        <w:rPr>
          <w:rFonts w:ascii="Times New Roman" w:hAnsi="Times New Roman"/>
          <w:sz w:val="28"/>
        </w:rPr>
        <w:t>Е.В. Мовчан</w:t>
      </w:r>
      <w:r w:rsidRPr="00B4175E">
        <w:rPr>
          <w:rFonts w:ascii="Times New Roman" w:hAnsi="Times New Roman"/>
          <w:sz w:val="28"/>
        </w:rPr>
        <w:tab/>
      </w:r>
      <w:r w:rsidRPr="00B4175E">
        <w:rPr>
          <w:rFonts w:ascii="Times New Roman" w:hAnsi="Times New Roman"/>
          <w:sz w:val="28"/>
        </w:rPr>
        <w:tab/>
        <w:t xml:space="preserve">                             </w:t>
      </w:r>
    </w:p>
    <w:p w:rsidR="00B81907" w:rsidRPr="00B4175E" w:rsidRDefault="00B81907" w:rsidP="00B81907">
      <w:pPr>
        <w:spacing w:after="0"/>
        <w:rPr>
          <w:rFonts w:ascii="Times New Roman" w:hAnsi="Times New Roman"/>
          <w:sz w:val="28"/>
        </w:rPr>
      </w:pPr>
    </w:p>
    <w:p w:rsidR="00B81907" w:rsidRPr="00B4175E" w:rsidRDefault="00B81907" w:rsidP="00B81907">
      <w:pPr>
        <w:spacing w:after="0"/>
        <w:rPr>
          <w:rFonts w:ascii="Times New Roman" w:hAnsi="Times New Roman"/>
          <w:sz w:val="28"/>
        </w:rPr>
      </w:pPr>
      <w:r w:rsidRPr="00B4175E">
        <w:rPr>
          <w:rFonts w:ascii="Times New Roman" w:hAnsi="Times New Roman"/>
          <w:sz w:val="28"/>
        </w:rPr>
        <w:t>Проект согласован:</w:t>
      </w:r>
    </w:p>
    <w:p w:rsidR="00B81907" w:rsidRPr="00B4175E" w:rsidRDefault="00B81907" w:rsidP="00B81907">
      <w:pPr>
        <w:spacing w:after="0"/>
        <w:rPr>
          <w:rFonts w:ascii="Times New Roman" w:hAnsi="Times New Roman"/>
          <w:sz w:val="28"/>
        </w:rPr>
      </w:pPr>
      <w:r w:rsidRPr="00B4175E">
        <w:rPr>
          <w:rFonts w:ascii="Times New Roman" w:hAnsi="Times New Roman"/>
          <w:sz w:val="28"/>
        </w:rPr>
        <w:t>Начальник общего отдела  администрации</w:t>
      </w:r>
    </w:p>
    <w:p w:rsidR="00B81907" w:rsidRPr="00B4175E" w:rsidRDefault="00B81907" w:rsidP="00B81907">
      <w:pPr>
        <w:spacing w:after="0"/>
        <w:rPr>
          <w:rFonts w:ascii="Times New Roman" w:hAnsi="Times New Roman"/>
          <w:sz w:val="28"/>
        </w:rPr>
      </w:pPr>
      <w:r w:rsidRPr="00B4175E">
        <w:rPr>
          <w:rFonts w:ascii="Times New Roman" w:hAnsi="Times New Roman"/>
          <w:sz w:val="28"/>
        </w:rPr>
        <w:t>Гривенского сельского поселения</w:t>
      </w:r>
    </w:p>
    <w:p w:rsidR="00B81907" w:rsidRPr="009C6F0C" w:rsidRDefault="00B81907" w:rsidP="00B81907">
      <w:pPr>
        <w:spacing w:after="0"/>
        <w:rPr>
          <w:rFonts w:ascii="Times New Roman" w:hAnsi="Times New Roman"/>
          <w:sz w:val="28"/>
        </w:rPr>
      </w:pPr>
      <w:r w:rsidRPr="00B4175E">
        <w:rPr>
          <w:rFonts w:ascii="Times New Roman" w:hAnsi="Times New Roman"/>
          <w:sz w:val="28"/>
        </w:rPr>
        <w:t>Начальник отдела                                                                                  Т.Н.Юрьева</w:t>
      </w:r>
    </w:p>
    <w:p w:rsidR="009B33C9" w:rsidRPr="009B33C9" w:rsidRDefault="009B33C9" w:rsidP="00D177A1">
      <w:pPr>
        <w:spacing w:after="0" w:line="240" w:lineRule="auto"/>
        <w:jc w:val="both"/>
        <w:rPr>
          <w:rFonts w:ascii="Times New Roman" w:eastAsia="Times New Roman" w:hAnsi="Times New Roman" w:cs="Times New Roman"/>
          <w:sz w:val="28"/>
          <w:szCs w:val="28"/>
          <w:lang w:eastAsia="ru-RU"/>
        </w:rPr>
      </w:pP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 </w:t>
      </w:r>
    </w:p>
    <w:p w:rsidR="009B33C9" w:rsidRDefault="009B33C9" w:rsidP="009B33C9">
      <w:pPr>
        <w:spacing w:after="0" w:line="240" w:lineRule="auto"/>
        <w:ind w:firstLine="709"/>
        <w:jc w:val="both"/>
        <w:rPr>
          <w:rFonts w:ascii="Times New Roman" w:eastAsia="Times New Roman" w:hAnsi="Times New Roman" w:cs="Times New Roman"/>
          <w:sz w:val="28"/>
          <w:szCs w:val="28"/>
          <w:lang w:eastAsia="ru-RU"/>
        </w:rPr>
        <w:sectPr w:rsidR="009B33C9" w:rsidSect="007B74E6">
          <w:pgSz w:w="11906" w:h="16838"/>
          <w:pgMar w:top="1077" w:right="567" w:bottom="794" w:left="1701" w:header="709" w:footer="709" w:gutter="0"/>
          <w:cols w:space="708"/>
          <w:docGrid w:linePitch="360"/>
        </w:sectPr>
      </w:pPr>
    </w:p>
    <w:p w:rsidR="009B33C9" w:rsidRPr="009B33C9" w:rsidRDefault="009B33C9" w:rsidP="00D46073">
      <w:pPr>
        <w:spacing w:after="0" w:line="240" w:lineRule="auto"/>
        <w:ind w:left="5670"/>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 xml:space="preserve">Приложение </w:t>
      </w:r>
    </w:p>
    <w:p w:rsidR="008A52CF" w:rsidRDefault="008A52CF" w:rsidP="008A52CF">
      <w:pPr>
        <w:spacing w:after="0" w:line="240" w:lineRule="auto"/>
        <w:ind w:left="5670"/>
        <w:rPr>
          <w:rFonts w:ascii="Times New Roman" w:eastAsia="Times New Roman" w:hAnsi="Times New Roman" w:cs="Times New Roman"/>
          <w:sz w:val="28"/>
          <w:szCs w:val="28"/>
          <w:lang w:eastAsia="ru-RU"/>
        </w:rPr>
      </w:pPr>
    </w:p>
    <w:p w:rsidR="008A52CF" w:rsidRDefault="008A52CF" w:rsidP="008A52CF">
      <w:pPr>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УТВЕРЖДЕНА</w:t>
      </w:r>
    </w:p>
    <w:p w:rsidR="008A52CF" w:rsidRPr="009B33C9" w:rsidRDefault="008A52CF" w:rsidP="008A52CF">
      <w:pPr>
        <w:spacing w:after="0" w:line="240" w:lineRule="auto"/>
        <w:ind w:left="5670"/>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постановлени</w:t>
      </w:r>
      <w:r>
        <w:rPr>
          <w:rFonts w:ascii="Times New Roman" w:eastAsia="Times New Roman" w:hAnsi="Times New Roman" w:cs="Times New Roman"/>
          <w:sz w:val="28"/>
          <w:szCs w:val="28"/>
          <w:lang w:eastAsia="ru-RU"/>
        </w:rPr>
        <w:t>ем</w:t>
      </w:r>
      <w:r w:rsidRPr="009B33C9">
        <w:rPr>
          <w:rFonts w:ascii="Times New Roman" w:eastAsia="Times New Roman" w:hAnsi="Times New Roman" w:cs="Times New Roman"/>
          <w:sz w:val="28"/>
          <w:szCs w:val="28"/>
          <w:lang w:eastAsia="ru-RU"/>
        </w:rPr>
        <w:t xml:space="preserve"> администрации</w:t>
      </w:r>
    </w:p>
    <w:p w:rsidR="008A52CF" w:rsidRPr="009B33C9" w:rsidRDefault="00B81907" w:rsidP="008A52CF">
      <w:pPr>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Гривенского</w:t>
      </w:r>
      <w:r w:rsidR="008A52CF" w:rsidRPr="009B33C9">
        <w:rPr>
          <w:rFonts w:ascii="Times New Roman" w:eastAsia="Times New Roman" w:hAnsi="Times New Roman" w:cs="Times New Roman"/>
          <w:sz w:val="28"/>
          <w:szCs w:val="28"/>
          <w:lang w:eastAsia="ru-RU"/>
        </w:rPr>
        <w:t xml:space="preserve"> сельского поселения</w:t>
      </w:r>
    </w:p>
    <w:p w:rsidR="008A52CF" w:rsidRPr="009B33C9" w:rsidRDefault="008A52CF" w:rsidP="008A52CF">
      <w:pPr>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Калининского</w:t>
      </w:r>
      <w:r w:rsidRPr="009B33C9">
        <w:rPr>
          <w:rFonts w:ascii="Times New Roman" w:eastAsia="Times New Roman" w:hAnsi="Times New Roman" w:cs="Times New Roman"/>
          <w:sz w:val="28"/>
          <w:szCs w:val="28"/>
          <w:lang w:eastAsia="ru-RU"/>
        </w:rPr>
        <w:t xml:space="preserve"> района</w:t>
      </w:r>
    </w:p>
    <w:p w:rsidR="008A52CF" w:rsidRPr="009B33C9" w:rsidRDefault="008A52CF" w:rsidP="008A52CF">
      <w:pPr>
        <w:spacing w:after="0" w:line="240" w:lineRule="auto"/>
        <w:ind w:left="5670"/>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____________</w:t>
      </w:r>
      <w:r w:rsidRPr="009B33C9">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________</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 </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 </w:t>
      </w:r>
    </w:p>
    <w:p w:rsidR="009B33C9" w:rsidRPr="009B33C9" w:rsidRDefault="009B33C9" w:rsidP="009B33C9">
      <w:pPr>
        <w:spacing w:after="0" w:line="240" w:lineRule="auto"/>
        <w:ind w:firstLine="709"/>
        <w:jc w:val="center"/>
        <w:rPr>
          <w:rFonts w:ascii="Times New Roman" w:eastAsia="Times New Roman" w:hAnsi="Times New Roman" w:cs="Times New Roman"/>
          <w:sz w:val="28"/>
          <w:szCs w:val="28"/>
          <w:lang w:eastAsia="ru-RU"/>
        </w:rPr>
      </w:pPr>
      <w:r w:rsidRPr="009B33C9">
        <w:rPr>
          <w:rFonts w:ascii="Times New Roman" w:eastAsia="Times New Roman" w:hAnsi="Times New Roman" w:cs="Times New Roman"/>
          <w:b/>
          <w:bCs/>
          <w:sz w:val="28"/>
          <w:szCs w:val="28"/>
          <w:lang w:eastAsia="ru-RU"/>
        </w:rPr>
        <w:t>ПРОГРАММА</w:t>
      </w:r>
    </w:p>
    <w:p w:rsidR="009B33C9" w:rsidRPr="009B33C9" w:rsidRDefault="009B33C9" w:rsidP="009B33C9">
      <w:pPr>
        <w:spacing w:after="0" w:line="240" w:lineRule="auto"/>
        <w:ind w:firstLine="709"/>
        <w:jc w:val="center"/>
        <w:rPr>
          <w:rFonts w:ascii="Times New Roman" w:eastAsia="Times New Roman" w:hAnsi="Times New Roman" w:cs="Times New Roman"/>
          <w:sz w:val="28"/>
          <w:szCs w:val="28"/>
          <w:lang w:eastAsia="ru-RU"/>
        </w:rPr>
      </w:pPr>
      <w:r w:rsidRPr="009B33C9">
        <w:rPr>
          <w:rFonts w:ascii="Times New Roman" w:eastAsia="Times New Roman" w:hAnsi="Times New Roman" w:cs="Times New Roman"/>
          <w:b/>
          <w:bCs/>
          <w:sz w:val="28"/>
          <w:szCs w:val="28"/>
          <w:lang w:eastAsia="ru-RU"/>
        </w:rPr>
        <w:t>профилактики рисков причинения вреда (ущерба) охраняемым законом</w:t>
      </w:r>
      <w:r w:rsidR="00B02916">
        <w:rPr>
          <w:rFonts w:ascii="Times New Roman" w:eastAsia="Times New Roman" w:hAnsi="Times New Roman" w:cs="Times New Roman"/>
          <w:b/>
          <w:bCs/>
          <w:sz w:val="28"/>
          <w:szCs w:val="28"/>
          <w:lang w:eastAsia="ru-RU"/>
        </w:rPr>
        <w:t xml:space="preserve"> </w:t>
      </w:r>
      <w:r w:rsidRPr="009B33C9">
        <w:rPr>
          <w:rFonts w:ascii="Times New Roman" w:eastAsia="Times New Roman" w:hAnsi="Times New Roman" w:cs="Times New Roman"/>
          <w:b/>
          <w:bCs/>
          <w:sz w:val="28"/>
          <w:szCs w:val="28"/>
          <w:lang w:eastAsia="ru-RU"/>
        </w:rPr>
        <w:t xml:space="preserve">ценностям при осуществлении муниципального контроля на автомобильном транспорте, городском наземном электрическом транспорте и в дорожномхозяйстве в границах населенных пунктов </w:t>
      </w:r>
      <w:r w:rsidR="00B81907">
        <w:rPr>
          <w:rFonts w:ascii="Times New Roman" w:eastAsia="Times New Roman" w:hAnsi="Times New Roman" w:cs="Times New Roman"/>
          <w:b/>
          <w:bCs/>
          <w:sz w:val="28"/>
          <w:szCs w:val="28"/>
          <w:lang w:eastAsia="ru-RU"/>
        </w:rPr>
        <w:t>Гривенского</w:t>
      </w:r>
      <w:r w:rsidR="00B02916">
        <w:rPr>
          <w:rFonts w:ascii="Times New Roman" w:eastAsia="Times New Roman" w:hAnsi="Times New Roman" w:cs="Times New Roman"/>
          <w:b/>
          <w:bCs/>
          <w:sz w:val="28"/>
          <w:szCs w:val="28"/>
          <w:lang w:eastAsia="ru-RU"/>
        </w:rPr>
        <w:t xml:space="preserve"> сельского </w:t>
      </w:r>
      <w:r w:rsidRPr="009B33C9">
        <w:rPr>
          <w:rFonts w:ascii="Times New Roman" w:eastAsia="Times New Roman" w:hAnsi="Times New Roman" w:cs="Times New Roman"/>
          <w:b/>
          <w:bCs/>
          <w:sz w:val="28"/>
          <w:szCs w:val="28"/>
          <w:lang w:eastAsia="ru-RU"/>
        </w:rPr>
        <w:t>поселения</w:t>
      </w:r>
      <w:r w:rsidR="00B02916">
        <w:rPr>
          <w:rFonts w:ascii="Times New Roman" w:eastAsia="Times New Roman" w:hAnsi="Times New Roman" w:cs="Times New Roman"/>
          <w:b/>
          <w:bCs/>
          <w:sz w:val="28"/>
          <w:szCs w:val="28"/>
          <w:lang w:eastAsia="ru-RU"/>
        </w:rPr>
        <w:t xml:space="preserve"> </w:t>
      </w:r>
      <w:r w:rsidRPr="009B33C9">
        <w:rPr>
          <w:rFonts w:ascii="Times New Roman" w:eastAsia="Times New Roman" w:hAnsi="Times New Roman" w:cs="Times New Roman"/>
          <w:b/>
          <w:bCs/>
          <w:sz w:val="28"/>
          <w:szCs w:val="28"/>
          <w:lang w:eastAsia="ru-RU"/>
        </w:rPr>
        <w:t>на 202</w:t>
      </w:r>
      <w:r w:rsidR="009C01F2">
        <w:rPr>
          <w:rFonts w:ascii="Times New Roman" w:eastAsia="Times New Roman" w:hAnsi="Times New Roman" w:cs="Times New Roman"/>
          <w:b/>
          <w:bCs/>
          <w:sz w:val="28"/>
          <w:szCs w:val="28"/>
          <w:lang w:eastAsia="ru-RU"/>
        </w:rPr>
        <w:t>3</w:t>
      </w:r>
      <w:r w:rsidRPr="009B33C9">
        <w:rPr>
          <w:rFonts w:ascii="Times New Roman" w:eastAsia="Times New Roman" w:hAnsi="Times New Roman" w:cs="Times New Roman"/>
          <w:b/>
          <w:bCs/>
          <w:sz w:val="28"/>
          <w:szCs w:val="28"/>
          <w:lang w:eastAsia="ru-RU"/>
        </w:rPr>
        <w:t xml:space="preserve"> год</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 </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Настоящая</w:t>
      </w:r>
      <w:r w:rsidR="002D1C3C">
        <w:rPr>
          <w:rFonts w:ascii="Times New Roman" w:eastAsia="Times New Roman" w:hAnsi="Times New Roman" w:cs="Times New Roman"/>
          <w:sz w:val="28"/>
          <w:szCs w:val="28"/>
          <w:lang w:eastAsia="ru-RU"/>
        </w:rPr>
        <w:t xml:space="preserve"> </w:t>
      </w:r>
      <w:r w:rsidRPr="009B33C9">
        <w:rPr>
          <w:rFonts w:ascii="Times New Roman" w:eastAsia="Times New Roman" w:hAnsi="Times New Roman" w:cs="Times New Roman"/>
          <w:sz w:val="28"/>
          <w:szCs w:val="28"/>
          <w:lang w:eastAsia="ru-RU"/>
        </w:rPr>
        <w:t xml:space="preserve"> 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w:t>
      </w:r>
      <w:r w:rsidR="002D1C3C">
        <w:rPr>
          <w:rFonts w:ascii="Times New Roman" w:eastAsia="Times New Roman" w:hAnsi="Times New Roman" w:cs="Times New Roman"/>
          <w:sz w:val="28"/>
          <w:szCs w:val="28"/>
          <w:lang w:eastAsia="ru-RU"/>
        </w:rPr>
        <w:t xml:space="preserve"> </w:t>
      </w:r>
      <w:r w:rsidRPr="009B33C9">
        <w:rPr>
          <w:rFonts w:ascii="Times New Roman" w:eastAsia="Times New Roman" w:hAnsi="Times New Roman" w:cs="Times New Roman"/>
          <w:sz w:val="28"/>
          <w:szCs w:val="28"/>
          <w:lang w:eastAsia="ru-RU"/>
        </w:rPr>
        <w:t xml:space="preserve">населенных пунктов </w:t>
      </w:r>
      <w:r w:rsidR="00B81907">
        <w:rPr>
          <w:rFonts w:ascii="Times New Roman" w:eastAsia="Times New Roman" w:hAnsi="Times New Roman" w:cs="Times New Roman"/>
          <w:sz w:val="28"/>
          <w:szCs w:val="28"/>
          <w:lang w:eastAsia="ru-RU"/>
        </w:rPr>
        <w:t>Гривенского</w:t>
      </w:r>
      <w:r w:rsidR="002D1C3C">
        <w:rPr>
          <w:rFonts w:ascii="Times New Roman" w:eastAsia="Times New Roman" w:hAnsi="Times New Roman" w:cs="Times New Roman"/>
          <w:sz w:val="28"/>
          <w:szCs w:val="28"/>
          <w:lang w:eastAsia="ru-RU"/>
        </w:rPr>
        <w:t xml:space="preserve"> сельского </w:t>
      </w:r>
      <w:r w:rsidRPr="009B33C9">
        <w:rPr>
          <w:rFonts w:ascii="Times New Roman" w:eastAsia="Times New Roman" w:hAnsi="Times New Roman" w:cs="Times New Roman"/>
          <w:sz w:val="28"/>
          <w:szCs w:val="28"/>
          <w:lang w:eastAsia="ru-RU"/>
        </w:rPr>
        <w:t>поселения на 202</w:t>
      </w:r>
      <w:r w:rsidR="002D1C3C">
        <w:rPr>
          <w:rFonts w:ascii="Times New Roman" w:eastAsia="Times New Roman" w:hAnsi="Times New Roman" w:cs="Times New Roman"/>
          <w:sz w:val="28"/>
          <w:szCs w:val="28"/>
          <w:lang w:eastAsia="ru-RU"/>
        </w:rPr>
        <w:t>3</w:t>
      </w:r>
      <w:r w:rsidRPr="009B33C9">
        <w:rPr>
          <w:rFonts w:ascii="Times New Roman" w:eastAsia="Times New Roman" w:hAnsi="Times New Roman" w:cs="Times New Roman"/>
          <w:sz w:val="28"/>
          <w:szCs w:val="28"/>
          <w:lang w:eastAsia="ru-RU"/>
        </w:rPr>
        <w:t xml:space="preserve"> год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Программа разработана в соответствии с:</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 xml:space="preserve">Федеральным законом от 31 июля 2020 г. №248-ФЗ «О государственном контроле (надзоре) и муниципальном контроле в Российской Федерации» </w:t>
      </w:r>
      <w:r w:rsidRPr="009B33C9">
        <w:rPr>
          <w:rFonts w:ascii="Times New Roman" w:eastAsia="Times New Roman" w:hAnsi="Times New Roman" w:cs="Times New Roman"/>
          <w:color w:val="000000"/>
          <w:sz w:val="28"/>
          <w:szCs w:val="28"/>
          <w:lang w:eastAsia="ru-RU"/>
        </w:rPr>
        <w:t>(далее - Ф</w:t>
      </w:r>
      <w:r w:rsidRPr="009B33C9">
        <w:rPr>
          <w:rFonts w:ascii="Times New Roman" w:eastAsia="Times New Roman" w:hAnsi="Times New Roman" w:cs="Times New Roman"/>
          <w:sz w:val="28"/>
          <w:szCs w:val="28"/>
          <w:lang w:eastAsia="ru-RU"/>
        </w:rPr>
        <w:t>едеральный закон №248-ФЗ);</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Федеральным законом от 31 июля 2020 г. №247-ФЗ «Об обязательных требованиях в Российской Федерации» (далее – Федеральный закон №247-ФЗ);</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постановлением Правительства Российской Федерации от 25 июня 2021 г.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Срок реализации Программы - 202</w:t>
      </w:r>
      <w:r w:rsidR="009C01F2">
        <w:rPr>
          <w:rFonts w:ascii="Times New Roman" w:eastAsia="Times New Roman" w:hAnsi="Times New Roman" w:cs="Times New Roman"/>
          <w:sz w:val="28"/>
          <w:szCs w:val="28"/>
          <w:lang w:eastAsia="ru-RU"/>
        </w:rPr>
        <w:t>3</w:t>
      </w:r>
      <w:r w:rsidRPr="009B33C9">
        <w:rPr>
          <w:rFonts w:ascii="Times New Roman" w:eastAsia="Times New Roman" w:hAnsi="Times New Roman" w:cs="Times New Roman"/>
          <w:sz w:val="28"/>
          <w:szCs w:val="28"/>
          <w:lang w:eastAsia="ru-RU"/>
        </w:rPr>
        <w:t xml:space="preserve"> год.</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 </w:t>
      </w:r>
    </w:p>
    <w:p w:rsidR="009B33C9" w:rsidRDefault="00B66083" w:rsidP="009B33C9">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B33C9" w:rsidRPr="009B33C9">
        <w:rPr>
          <w:rFonts w:ascii="Times New Roman" w:eastAsia="Times New Roman" w:hAnsi="Times New Roman" w:cs="Times New Roman"/>
          <w:sz w:val="28"/>
          <w:szCs w:val="28"/>
          <w:lang w:eastAsia="ru-RU"/>
        </w:rPr>
        <w:t>. Анализ текущего состояния осуществления муниципального контроля, описание текущего развития профилактической деятельности контрольного органа,характеристика проблем, на решение которых направлена Программа</w:t>
      </w:r>
    </w:p>
    <w:p w:rsid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p>
    <w:p w:rsidR="009B33C9" w:rsidRPr="009B33C9" w:rsidRDefault="00B66083" w:rsidP="009B33C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B33C9" w:rsidRPr="009B33C9">
        <w:rPr>
          <w:rFonts w:ascii="Times New Roman" w:eastAsia="Times New Roman" w:hAnsi="Times New Roman" w:cs="Times New Roman"/>
          <w:sz w:val="28"/>
          <w:szCs w:val="28"/>
          <w:lang w:eastAsia="ru-RU"/>
        </w:rPr>
        <w:t xml:space="preserve">.1. Вид муниципального контроля: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w:t>
      </w:r>
      <w:r w:rsidR="00B81907">
        <w:rPr>
          <w:rFonts w:ascii="Times New Roman" w:eastAsia="Times New Roman" w:hAnsi="Times New Roman" w:cs="Times New Roman"/>
          <w:sz w:val="28"/>
          <w:szCs w:val="28"/>
          <w:lang w:eastAsia="ru-RU"/>
        </w:rPr>
        <w:t>Гривенского</w:t>
      </w:r>
      <w:r w:rsidR="002D1C3C">
        <w:rPr>
          <w:rFonts w:ascii="Times New Roman" w:eastAsia="Times New Roman" w:hAnsi="Times New Roman" w:cs="Times New Roman"/>
          <w:sz w:val="28"/>
          <w:szCs w:val="28"/>
          <w:lang w:eastAsia="ru-RU"/>
        </w:rPr>
        <w:t xml:space="preserve"> сельского </w:t>
      </w:r>
      <w:r w:rsidR="009B33C9" w:rsidRPr="009B33C9">
        <w:rPr>
          <w:rFonts w:ascii="Times New Roman" w:eastAsia="Times New Roman" w:hAnsi="Times New Roman" w:cs="Times New Roman"/>
          <w:sz w:val="28"/>
          <w:szCs w:val="28"/>
          <w:lang w:eastAsia="ru-RU"/>
        </w:rPr>
        <w:t>поселения.</w:t>
      </w:r>
    </w:p>
    <w:p w:rsidR="009B33C9" w:rsidRPr="009B33C9" w:rsidRDefault="00D63BDC" w:rsidP="009B33C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B33C9" w:rsidRPr="009B33C9">
        <w:rPr>
          <w:rFonts w:ascii="Times New Roman" w:eastAsia="Times New Roman" w:hAnsi="Times New Roman" w:cs="Times New Roman"/>
          <w:sz w:val="28"/>
          <w:szCs w:val="28"/>
          <w:lang w:eastAsia="ru-RU"/>
        </w:rPr>
        <w:t xml:space="preserve">.2. Предметом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на территории </w:t>
      </w:r>
      <w:r w:rsidR="00B81907">
        <w:rPr>
          <w:rFonts w:ascii="Times New Roman" w:eastAsia="Times New Roman" w:hAnsi="Times New Roman" w:cs="Times New Roman"/>
          <w:sz w:val="28"/>
          <w:szCs w:val="28"/>
          <w:lang w:eastAsia="ru-RU"/>
        </w:rPr>
        <w:t>Гривенского</w:t>
      </w:r>
      <w:r w:rsidR="009B33C9" w:rsidRPr="009B33C9">
        <w:rPr>
          <w:rFonts w:ascii="Times New Roman" w:eastAsia="Times New Roman" w:hAnsi="Times New Roman" w:cs="Times New Roman"/>
          <w:sz w:val="28"/>
          <w:szCs w:val="28"/>
          <w:lang w:eastAsia="ru-RU"/>
        </w:rPr>
        <w:t xml:space="preserve"> сельского поселения является соблюдение гражданами и организациями (далее – контролируемые лица) обязательных требований:</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 xml:space="preserve">а) в области автомобильных дорог и дорожной деятельности, установленных в отношении автомобильных </w:t>
      </w:r>
      <w:r w:rsidRPr="002D1C3C">
        <w:rPr>
          <w:rFonts w:ascii="Times New Roman" w:eastAsia="Times New Roman" w:hAnsi="Times New Roman" w:cs="Times New Roman"/>
          <w:sz w:val="28"/>
          <w:szCs w:val="28"/>
          <w:lang w:eastAsia="ru-RU"/>
        </w:rPr>
        <w:t>дорог</w:t>
      </w:r>
      <w:r w:rsidR="002D1C3C">
        <w:rPr>
          <w:rFonts w:ascii="Times New Roman" w:eastAsia="Times New Roman" w:hAnsi="Times New Roman" w:cs="Times New Roman"/>
          <w:sz w:val="28"/>
          <w:szCs w:val="28"/>
          <w:lang w:eastAsia="ru-RU"/>
        </w:rPr>
        <w:t xml:space="preserve"> </w:t>
      </w:r>
      <w:r w:rsidR="0039074A" w:rsidRPr="002D1C3C">
        <w:rPr>
          <w:rFonts w:ascii="Times New Roman" w:eastAsia="Times New Roman" w:hAnsi="Times New Roman" w:cs="Times New Roman"/>
          <w:sz w:val="28"/>
          <w:szCs w:val="28"/>
          <w:lang w:eastAsia="ru-RU"/>
        </w:rPr>
        <w:t xml:space="preserve">местного значения в границах населенных пунктов </w:t>
      </w:r>
      <w:r w:rsidR="00B81907">
        <w:rPr>
          <w:rFonts w:ascii="Times New Roman" w:eastAsia="Times New Roman" w:hAnsi="Times New Roman" w:cs="Times New Roman"/>
          <w:sz w:val="28"/>
          <w:szCs w:val="28"/>
          <w:lang w:eastAsia="ru-RU"/>
        </w:rPr>
        <w:t>Гривенского</w:t>
      </w:r>
      <w:r w:rsidR="0039074A" w:rsidRPr="002D1C3C">
        <w:rPr>
          <w:rFonts w:ascii="Times New Roman" w:eastAsia="Times New Roman" w:hAnsi="Times New Roman" w:cs="Times New Roman"/>
          <w:sz w:val="28"/>
          <w:szCs w:val="28"/>
          <w:lang w:eastAsia="ru-RU"/>
        </w:rPr>
        <w:t xml:space="preserve"> сельского поселения Калининского района</w:t>
      </w:r>
      <w:r w:rsidRPr="002D1C3C">
        <w:rPr>
          <w:rFonts w:ascii="Times New Roman" w:eastAsia="Times New Roman" w:hAnsi="Times New Roman" w:cs="Times New Roman"/>
          <w:sz w:val="28"/>
          <w:szCs w:val="28"/>
          <w:lang w:eastAsia="ru-RU"/>
        </w:rPr>
        <w:t>:</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б) к эксплуатации объектов дорожного сервиса, размещенных в полосах отвода и (или) придорожных полосах автомобильных дорог общего пользования;</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в)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Предметом муниципального контроля является также исполнение решений, принимаемых по результатам контрольных мероприятий.</w:t>
      </w:r>
    </w:p>
    <w:p w:rsidR="009B33C9" w:rsidRPr="009B33C9" w:rsidRDefault="00D63BDC" w:rsidP="009B33C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B33C9" w:rsidRPr="009B33C9">
        <w:rPr>
          <w:rFonts w:ascii="Times New Roman" w:eastAsia="Times New Roman" w:hAnsi="Times New Roman" w:cs="Times New Roman"/>
          <w:sz w:val="28"/>
          <w:szCs w:val="28"/>
          <w:lang w:eastAsia="ru-RU"/>
        </w:rPr>
        <w:t xml:space="preserve">.3. Объектами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B81907">
        <w:rPr>
          <w:rFonts w:ascii="Times New Roman" w:eastAsia="Times New Roman" w:hAnsi="Times New Roman" w:cs="Times New Roman"/>
          <w:sz w:val="28"/>
          <w:szCs w:val="28"/>
          <w:lang w:eastAsia="ru-RU"/>
        </w:rPr>
        <w:t>Гривенского</w:t>
      </w:r>
      <w:r w:rsidR="00EE0416">
        <w:rPr>
          <w:rFonts w:ascii="Times New Roman" w:eastAsia="Times New Roman" w:hAnsi="Times New Roman" w:cs="Times New Roman"/>
          <w:sz w:val="28"/>
          <w:szCs w:val="28"/>
          <w:lang w:eastAsia="ru-RU"/>
        </w:rPr>
        <w:t xml:space="preserve"> сельского </w:t>
      </w:r>
      <w:r w:rsidR="009B33C9" w:rsidRPr="009B33C9">
        <w:rPr>
          <w:rFonts w:ascii="Times New Roman" w:eastAsia="Times New Roman" w:hAnsi="Times New Roman" w:cs="Times New Roman"/>
          <w:sz w:val="28"/>
          <w:szCs w:val="28"/>
          <w:lang w:eastAsia="ru-RU"/>
        </w:rPr>
        <w:t>поселения являются:</w:t>
      </w:r>
    </w:p>
    <w:p w:rsidR="0039074A" w:rsidRPr="00EE0416" w:rsidRDefault="0039074A" w:rsidP="0039074A">
      <w:pPr>
        <w:spacing w:after="0" w:line="240" w:lineRule="auto"/>
        <w:ind w:firstLine="709"/>
        <w:jc w:val="both"/>
        <w:rPr>
          <w:rFonts w:ascii="Times New Roman" w:eastAsia="Times New Roman" w:hAnsi="Times New Roman" w:cs="Times New Roman"/>
          <w:sz w:val="28"/>
          <w:szCs w:val="28"/>
          <w:lang w:eastAsia="ru-RU"/>
        </w:rPr>
      </w:pPr>
      <w:r w:rsidRPr="00EE0416">
        <w:rPr>
          <w:rFonts w:ascii="Times New Roman" w:eastAsia="Times New Roman" w:hAnsi="Times New Roman" w:cs="Times New Roman"/>
          <w:sz w:val="28"/>
          <w:szCs w:val="28"/>
          <w:lang w:eastAsia="ru-RU"/>
        </w:rPr>
        <w:t>а) в рамках пункта 1 части 1 статьи 16 Федерального закона № 248-ФЗ:</w:t>
      </w:r>
    </w:p>
    <w:p w:rsidR="0039074A" w:rsidRPr="00EE0416" w:rsidRDefault="0039074A" w:rsidP="0039074A">
      <w:pPr>
        <w:spacing w:after="0" w:line="240" w:lineRule="auto"/>
        <w:ind w:firstLine="709"/>
        <w:jc w:val="both"/>
        <w:rPr>
          <w:rFonts w:ascii="Times New Roman" w:eastAsia="Times New Roman" w:hAnsi="Times New Roman" w:cs="Times New Roman"/>
          <w:sz w:val="28"/>
          <w:szCs w:val="28"/>
          <w:lang w:eastAsia="ru-RU"/>
        </w:rPr>
      </w:pPr>
      <w:r w:rsidRPr="00EE0416">
        <w:rPr>
          <w:rFonts w:ascii="Times New Roman" w:eastAsia="Times New Roman" w:hAnsi="Times New Roman" w:cs="Times New Roman"/>
          <w:sz w:val="28"/>
          <w:szCs w:val="28"/>
          <w:lang w:eastAsia="ru-RU"/>
        </w:rPr>
        <w:t>деятельность по использованию полос отвода и (или) придорожных полос автомобильных дорог общего пользования местного значения;</w:t>
      </w:r>
    </w:p>
    <w:p w:rsidR="0039074A" w:rsidRPr="00EE0416" w:rsidRDefault="0039074A" w:rsidP="0039074A">
      <w:pPr>
        <w:spacing w:after="0" w:line="240" w:lineRule="auto"/>
        <w:ind w:firstLine="709"/>
        <w:jc w:val="both"/>
        <w:rPr>
          <w:rFonts w:ascii="Times New Roman" w:eastAsia="Times New Roman" w:hAnsi="Times New Roman" w:cs="Times New Roman"/>
          <w:sz w:val="28"/>
          <w:szCs w:val="28"/>
          <w:lang w:eastAsia="ru-RU"/>
        </w:rPr>
      </w:pPr>
      <w:r w:rsidRPr="00EE0416">
        <w:rPr>
          <w:rFonts w:ascii="Times New Roman" w:eastAsia="Times New Roman" w:hAnsi="Times New Roman" w:cs="Times New Roman"/>
          <w:sz w:val="28"/>
          <w:szCs w:val="28"/>
          <w:lang w:eastAsia="ru-RU"/>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9074A" w:rsidRPr="00EE0416" w:rsidRDefault="0039074A" w:rsidP="0039074A">
      <w:pPr>
        <w:spacing w:after="0" w:line="240" w:lineRule="auto"/>
        <w:ind w:firstLine="709"/>
        <w:jc w:val="both"/>
        <w:rPr>
          <w:rFonts w:ascii="Times New Roman" w:eastAsia="Times New Roman" w:hAnsi="Times New Roman" w:cs="Times New Roman"/>
          <w:sz w:val="28"/>
          <w:szCs w:val="28"/>
          <w:lang w:eastAsia="ru-RU"/>
        </w:rPr>
      </w:pPr>
      <w:r w:rsidRPr="00EE0416">
        <w:rPr>
          <w:rFonts w:ascii="Times New Roman" w:eastAsia="Times New Roman" w:hAnsi="Times New Roman" w:cs="Times New Roman"/>
          <w:sz w:val="28"/>
          <w:szCs w:val="28"/>
          <w:lang w:eastAsia="ru-RU"/>
        </w:rPr>
        <w:t>б) в рамках пункта 2 части 1 статьи 16 Федерального закона № 248-ФЗ:</w:t>
      </w:r>
    </w:p>
    <w:p w:rsidR="0039074A" w:rsidRPr="00EE0416" w:rsidRDefault="0039074A" w:rsidP="0039074A">
      <w:pPr>
        <w:spacing w:after="0" w:line="240" w:lineRule="auto"/>
        <w:ind w:firstLine="709"/>
        <w:jc w:val="both"/>
        <w:rPr>
          <w:rFonts w:ascii="Times New Roman" w:eastAsia="Times New Roman" w:hAnsi="Times New Roman" w:cs="Times New Roman"/>
          <w:sz w:val="28"/>
          <w:szCs w:val="28"/>
          <w:lang w:eastAsia="ru-RU"/>
        </w:rPr>
      </w:pPr>
      <w:r w:rsidRPr="00EE0416">
        <w:rPr>
          <w:rFonts w:ascii="Times New Roman" w:eastAsia="Times New Roman" w:hAnsi="Times New Roman" w:cs="Times New Roman"/>
          <w:sz w:val="28"/>
          <w:szCs w:val="28"/>
          <w:lang w:eastAsia="ru-RU"/>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39074A" w:rsidRPr="00EE0416" w:rsidRDefault="0039074A" w:rsidP="0039074A">
      <w:pPr>
        <w:spacing w:after="0" w:line="240" w:lineRule="auto"/>
        <w:ind w:firstLine="709"/>
        <w:jc w:val="both"/>
        <w:rPr>
          <w:rFonts w:ascii="Times New Roman" w:eastAsia="Times New Roman" w:hAnsi="Times New Roman" w:cs="Times New Roman"/>
          <w:sz w:val="28"/>
          <w:szCs w:val="28"/>
          <w:lang w:eastAsia="ru-RU"/>
        </w:rPr>
      </w:pPr>
      <w:r w:rsidRPr="00EE0416">
        <w:rPr>
          <w:rFonts w:ascii="Times New Roman" w:eastAsia="Times New Roman" w:hAnsi="Times New Roman" w:cs="Times New Roman"/>
          <w:sz w:val="28"/>
          <w:szCs w:val="28"/>
          <w:lang w:eastAsia="ru-RU"/>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39074A" w:rsidRPr="00EE0416" w:rsidRDefault="0039074A" w:rsidP="0039074A">
      <w:pPr>
        <w:spacing w:after="0" w:line="240" w:lineRule="auto"/>
        <w:ind w:firstLine="709"/>
        <w:jc w:val="both"/>
        <w:rPr>
          <w:rFonts w:ascii="Times New Roman" w:eastAsia="Times New Roman" w:hAnsi="Times New Roman" w:cs="Times New Roman"/>
          <w:sz w:val="28"/>
          <w:szCs w:val="28"/>
          <w:lang w:eastAsia="ru-RU"/>
        </w:rPr>
      </w:pPr>
      <w:r w:rsidRPr="00EE0416">
        <w:rPr>
          <w:rFonts w:ascii="Times New Roman" w:eastAsia="Times New Roman" w:hAnsi="Times New Roman" w:cs="Times New Roman"/>
          <w:sz w:val="28"/>
          <w:szCs w:val="28"/>
          <w:lang w:eastAsia="ru-RU"/>
        </w:rPr>
        <w:t>внесение платы за присоединение объектов дорожного сервиса к автомобильным дорогам общего пользования местного значения;</w:t>
      </w:r>
    </w:p>
    <w:p w:rsidR="0039074A" w:rsidRPr="00EE0416" w:rsidRDefault="0039074A" w:rsidP="0039074A">
      <w:pPr>
        <w:spacing w:after="0" w:line="240" w:lineRule="auto"/>
        <w:ind w:firstLine="709"/>
        <w:jc w:val="both"/>
        <w:rPr>
          <w:rFonts w:ascii="Times New Roman" w:eastAsia="Times New Roman" w:hAnsi="Times New Roman" w:cs="Times New Roman"/>
          <w:sz w:val="28"/>
          <w:szCs w:val="28"/>
          <w:lang w:eastAsia="ru-RU"/>
        </w:rPr>
      </w:pPr>
      <w:r w:rsidRPr="00EE0416">
        <w:rPr>
          <w:rFonts w:ascii="Times New Roman" w:eastAsia="Times New Roman" w:hAnsi="Times New Roman" w:cs="Times New Roman"/>
          <w:sz w:val="28"/>
          <w:szCs w:val="28"/>
          <w:lang w:eastAsia="ru-RU"/>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39074A" w:rsidRPr="00EE0416" w:rsidRDefault="0039074A" w:rsidP="0039074A">
      <w:pPr>
        <w:spacing w:after="0" w:line="240" w:lineRule="auto"/>
        <w:ind w:firstLine="709"/>
        <w:jc w:val="both"/>
        <w:rPr>
          <w:rFonts w:ascii="Times New Roman" w:eastAsia="Times New Roman" w:hAnsi="Times New Roman" w:cs="Times New Roman"/>
          <w:sz w:val="28"/>
          <w:szCs w:val="28"/>
          <w:lang w:eastAsia="ru-RU"/>
        </w:rPr>
      </w:pPr>
      <w:r w:rsidRPr="00EE0416">
        <w:rPr>
          <w:rFonts w:ascii="Times New Roman" w:eastAsia="Times New Roman" w:hAnsi="Times New Roman" w:cs="Times New Roman"/>
          <w:sz w:val="28"/>
          <w:szCs w:val="28"/>
          <w:lang w:eastAsia="ru-RU"/>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39074A" w:rsidRPr="00EE0416" w:rsidRDefault="0039074A" w:rsidP="0039074A">
      <w:pPr>
        <w:spacing w:after="0" w:line="240" w:lineRule="auto"/>
        <w:ind w:firstLine="709"/>
        <w:jc w:val="both"/>
        <w:rPr>
          <w:rFonts w:ascii="Times New Roman" w:eastAsia="Times New Roman" w:hAnsi="Times New Roman" w:cs="Times New Roman"/>
          <w:sz w:val="28"/>
          <w:szCs w:val="28"/>
          <w:lang w:eastAsia="ru-RU"/>
        </w:rPr>
      </w:pPr>
      <w:r w:rsidRPr="00EE0416">
        <w:rPr>
          <w:rFonts w:ascii="Times New Roman" w:eastAsia="Times New Roman" w:hAnsi="Times New Roman" w:cs="Times New Roman"/>
          <w:sz w:val="28"/>
          <w:szCs w:val="28"/>
          <w:lang w:eastAsia="ru-RU"/>
        </w:rPr>
        <w:t>в) в рамках пункта 3 части 1 статьи 16 Федерального закона № 248-ФЗ:</w:t>
      </w:r>
    </w:p>
    <w:p w:rsidR="0039074A" w:rsidRPr="00EE0416" w:rsidRDefault="0039074A" w:rsidP="0039074A">
      <w:pPr>
        <w:spacing w:after="0" w:line="240" w:lineRule="auto"/>
        <w:ind w:firstLine="709"/>
        <w:jc w:val="both"/>
        <w:rPr>
          <w:rFonts w:ascii="Times New Roman" w:eastAsia="Times New Roman" w:hAnsi="Times New Roman" w:cs="Times New Roman"/>
          <w:sz w:val="28"/>
          <w:szCs w:val="28"/>
          <w:lang w:eastAsia="ru-RU"/>
        </w:rPr>
      </w:pPr>
      <w:r w:rsidRPr="00EE0416">
        <w:rPr>
          <w:rFonts w:ascii="Times New Roman" w:eastAsia="Times New Roman" w:hAnsi="Times New Roman" w:cs="Times New Roman"/>
          <w:sz w:val="28"/>
          <w:szCs w:val="28"/>
          <w:lang w:eastAsia="ru-RU"/>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9074A" w:rsidRPr="00EE0416" w:rsidRDefault="0039074A" w:rsidP="0039074A">
      <w:pPr>
        <w:spacing w:after="0" w:line="240" w:lineRule="auto"/>
        <w:ind w:firstLine="709"/>
        <w:jc w:val="both"/>
        <w:rPr>
          <w:rFonts w:ascii="Times New Roman" w:eastAsia="Times New Roman" w:hAnsi="Times New Roman" w:cs="Times New Roman"/>
          <w:sz w:val="28"/>
          <w:szCs w:val="28"/>
          <w:lang w:eastAsia="ru-RU"/>
        </w:rPr>
      </w:pPr>
      <w:r w:rsidRPr="00EE0416">
        <w:rPr>
          <w:rFonts w:ascii="Times New Roman" w:eastAsia="Times New Roman" w:hAnsi="Times New Roman" w:cs="Times New Roman"/>
          <w:sz w:val="28"/>
          <w:szCs w:val="28"/>
          <w:lang w:eastAsia="ru-RU"/>
        </w:rPr>
        <w:t>придорожные полосы и полосы отвода автомобильных дорог общего пользования местного значения;</w:t>
      </w:r>
    </w:p>
    <w:p w:rsidR="0039074A" w:rsidRPr="00EE0416" w:rsidRDefault="0039074A" w:rsidP="0039074A">
      <w:pPr>
        <w:spacing w:after="0" w:line="240" w:lineRule="auto"/>
        <w:ind w:firstLine="709"/>
        <w:jc w:val="both"/>
        <w:rPr>
          <w:rFonts w:ascii="Times New Roman" w:eastAsia="Times New Roman" w:hAnsi="Times New Roman" w:cs="Times New Roman"/>
          <w:sz w:val="28"/>
          <w:szCs w:val="28"/>
          <w:lang w:eastAsia="ru-RU"/>
        </w:rPr>
      </w:pPr>
      <w:r w:rsidRPr="00EE0416">
        <w:rPr>
          <w:rFonts w:ascii="Times New Roman" w:eastAsia="Times New Roman" w:hAnsi="Times New Roman" w:cs="Times New Roman"/>
          <w:sz w:val="28"/>
          <w:szCs w:val="28"/>
          <w:lang w:eastAsia="ru-RU"/>
        </w:rPr>
        <w:t>автомобильная дорога общего пользования местного значения и искусственные дорожные сооружения на ней;</w:t>
      </w:r>
    </w:p>
    <w:p w:rsidR="0039074A" w:rsidRPr="0039074A" w:rsidRDefault="0039074A" w:rsidP="0039074A">
      <w:pPr>
        <w:spacing w:after="0" w:line="240" w:lineRule="auto"/>
        <w:ind w:firstLine="709"/>
        <w:jc w:val="both"/>
        <w:rPr>
          <w:rFonts w:ascii="Times New Roman" w:eastAsia="Times New Roman" w:hAnsi="Times New Roman" w:cs="Times New Roman"/>
          <w:sz w:val="28"/>
          <w:szCs w:val="28"/>
          <w:lang w:eastAsia="ru-RU"/>
        </w:rPr>
      </w:pPr>
      <w:r w:rsidRPr="00EE0416">
        <w:rPr>
          <w:rFonts w:ascii="Times New Roman" w:eastAsia="Times New Roman" w:hAnsi="Times New Roman" w:cs="Times New Roman"/>
          <w:sz w:val="28"/>
          <w:szCs w:val="28"/>
          <w:lang w:eastAsia="ru-RU"/>
        </w:rPr>
        <w:t>примыкания к автомобильным дорогам местного значения, в том числе примыкания объектов дорожного сервиса.</w:t>
      </w:r>
    </w:p>
    <w:p w:rsidR="009B33C9" w:rsidRPr="009B33C9" w:rsidRDefault="00D63BDC" w:rsidP="009B33C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B33C9" w:rsidRPr="009B33C9">
        <w:rPr>
          <w:rFonts w:ascii="Times New Roman" w:eastAsia="Times New Roman" w:hAnsi="Times New Roman" w:cs="Times New Roman"/>
          <w:sz w:val="28"/>
          <w:szCs w:val="28"/>
          <w:lang w:eastAsia="ru-RU"/>
        </w:rPr>
        <w:t xml:space="preserve">.4. В качестве подконтрольных субъектов выступают граждане и организации, указанные в статье 31 Федерального закона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 </w:t>
      </w:r>
      <w:r w:rsidR="00DF3960" w:rsidRPr="009B33C9">
        <w:rPr>
          <w:rFonts w:ascii="Times New Roman" w:eastAsia="Times New Roman" w:hAnsi="Times New Roman" w:cs="Times New Roman"/>
          <w:sz w:val="28"/>
          <w:szCs w:val="28"/>
          <w:lang w:eastAsia="ru-RU"/>
        </w:rPr>
        <w:t>на автомобильном транспорте, городском наземном электрическом транспорте и в дорожном хозяйстве в границахнаселенных пунктов поселения на 202</w:t>
      </w:r>
      <w:r w:rsidR="009C01F2">
        <w:rPr>
          <w:rFonts w:ascii="Times New Roman" w:eastAsia="Times New Roman" w:hAnsi="Times New Roman" w:cs="Times New Roman"/>
          <w:sz w:val="28"/>
          <w:szCs w:val="28"/>
          <w:lang w:eastAsia="ru-RU"/>
        </w:rPr>
        <w:t>3</w:t>
      </w:r>
      <w:r w:rsidR="00DF3960" w:rsidRPr="009B33C9">
        <w:rPr>
          <w:rFonts w:ascii="Times New Roman" w:eastAsia="Times New Roman" w:hAnsi="Times New Roman" w:cs="Times New Roman"/>
          <w:sz w:val="28"/>
          <w:szCs w:val="28"/>
          <w:lang w:eastAsia="ru-RU"/>
        </w:rPr>
        <w:t xml:space="preserve"> год</w:t>
      </w:r>
      <w:r w:rsidR="009B33C9" w:rsidRPr="009B33C9">
        <w:rPr>
          <w:rFonts w:ascii="Times New Roman" w:eastAsia="Times New Roman" w:hAnsi="Times New Roman" w:cs="Times New Roman"/>
          <w:sz w:val="28"/>
          <w:szCs w:val="28"/>
          <w:lang w:eastAsia="ru-RU"/>
        </w:rPr>
        <w:t>, требований к обеспечению доступности для инвалидов объектов социальной, инженерной и транспортной инфраструктур и предоставляемых услуг.</w:t>
      </w:r>
    </w:p>
    <w:p w:rsidR="009B33C9" w:rsidRDefault="00D63BDC" w:rsidP="009B33C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B33C9" w:rsidRPr="009B33C9">
        <w:rPr>
          <w:rFonts w:ascii="Times New Roman" w:eastAsia="Times New Roman" w:hAnsi="Times New Roman" w:cs="Times New Roman"/>
          <w:sz w:val="28"/>
          <w:szCs w:val="28"/>
          <w:lang w:eastAsia="ru-RU"/>
        </w:rPr>
        <w:t>.5. Основными проблемами, на решение которых направлена Программа, являются: недостаточная информированность контролируемых лиц об обязательных требованиях и способах их исполнения, а также низкая мотивация добросовестного соблюдения обязательных требований данными лицами.</w:t>
      </w:r>
    </w:p>
    <w:p w:rsidR="003A38CF" w:rsidRPr="009B33C9" w:rsidRDefault="00A912C4" w:rsidP="00A912C4">
      <w:pPr>
        <w:spacing w:after="0" w:line="240" w:lineRule="auto"/>
        <w:ind w:firstLine="709"/>
        <w:jc w:val="both"/>
        <w:rPr>
          <w:rFonts w:ascii="Times New Roman" w:eastAsia="Times New Roman" w:hAnsi="Times New Roman" w:cs="Times New Roman"/>
          <w:sz w:val="28"/>
          <w:szCs w:val="28"/>
          <w:lang w:eastAsia="ru-RU"/>
        </w:rPr>
      </w:pPr>
      <w:r w:rsidRPr="00E64503">
        <w:rPr>
          <w:rFonts w:ascii="Times New Roman" w:eastAsia="Times New Roman" w:hAnsi="Times New Roman" w:cs="Times New Roman"/>
          <w:sz w:val="28"/>
          <w:szCs w:val="28"/>
          <w:lang w:eastAsia="ru-RU"/>
        </w:rPr>
        <w:t>В 2022 году плановые контрольные (надзорные) мероприятия органом местного самоуправления не проводились, вместе с тем, проведены внеплановые контрольные мероприятия без взаимодействия с контролируемым лицом в с</w:t>
      </w:r>
      <w:r w:rsidRPr="00E64503">
        <w:rPr>
          <w:rFonts w:ascii="Times New Roman" w:eastAsia="Times New Roman" w:hAnsi="Times New Roman" w:cs="Times New Roman"/>
          <w:spacing w:val="-4"/>
          <w:sz w:val="28"/>
          <w:szCs w:val="28"/>
          <w:lang w:eastAsia="ru-RU"/>
        </w:rPr>
        <w:t>оответствии с</w:t>
      </w:r>
      <w:r w:rsidR="003A38CF" w:rsidRPr="00E64503">
        <w:rPr>
          <w:rFonts w:ascii="Times New Roman" w:eastAsia="Times New Roman" w:hAnsi="Times New Roman" w:cs="Times New Roman"/>
          <w:spacing w:val="-4"/>
          <w:sz w:val="28"/>
          <w:szCs w:val="28"/>
          <w:lang w:eastAsia="ru-RU"/>
        </w:rPr>
        <w:t xml:space="preserve"> постановлением Правительства Российской Федерации от 10 марта 2022 года  № 336 «Об особенностях организации и осуществления государственного контроля (надзора), муниципального контроля».</w:t>
      </w:r>
    </w:p>
    <w:p w:rsidR="006A57E8"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 </w:t>
      </w:r>
    </w:p>
    <w:p w:rsidR="009B33C9" w:rsidRDefault="009413E8" w:rsidP="009B33C9">
      <w:pPr>
        <w:spacing w:after="0" w:line="240" w:lineRule="auto"/>
        <w:ind w:firstLine="709"/>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w:t>
      </w:r>
      <w:r w:rsidR="009B33C9" w:rsidRPr="009B33C9">
        <w:rPr>
          <w:rFonts w:ascii="Times New Roman" w:eastAsia="Times New Roman" w:hAnsi="Times New Roman" w:cs="Times New Roman"/>
          <w:color w:val="000000"/>
          <w:sz w:val="28"/>
          <w:szCs w:val="28"/>
          <w:shd w:val="clear" w:color="auto" w:fill="FFFFFF"/>
          <w:lang w:eastAsia="ru-RU"/>
        </w:rPr>
        <w:t>. Цели и задачи реализации Программы</w:t>
      </w:r>
    </w:p>
    <w:p w:rsidR="009413E8" w:rsidRPr="009B33C9" w:rsidRDefault="009413E8" w:rsidP="009B33C9">
      <w:pPr>
        <w:spacing w:after="0" w:line="240" w:lineRule="auto"/>
        <w:ind w:firstLine="709"/>
        <w:jc w:val="center"/>
        <w:rPr>
          <w:rFonts w:ascii="Times New Roman" w:eastAsia="Times New Roman" w:hAnsi="Times New Roman" w:cs="Times New Roman"/>
          <w:sz w:val="28"/>
          <w:szCs w:val="28"/>
          <w:lang w:eastAsia="ru-RU"/>
        </w:rPr>
      </w:pPr>
    </w:p>
    <w:p w:rsidR="009B33C9" w:rsidRPr="009B33C9" w:rsidRDefault="009413E8" w:rsidP="009B33C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B33C9" w:rsidRPr="009B33C9">
        <w:rPr>
          <w:rFonts w:ascii="Times New Roman" w:eastAsia="Times New Roman" w:hAnsi="Times New Roman" w:cs="Times New Roman"/>
          <w:sz w:val="28"/>
          <w:szCs w:val="28"/>
          <w:lang w:eastAsia="ru-RU"/>
        </w:rPr>
        <w:t>.1. Целями реализации Программы являются:</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а) предупреждение нарушений обязательных требований при осуществлении муниципального контроля;</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б) предотвращение угрозы причинения либо причинения вреда (ущерба) охраняемым законом ценностям в рамках муниципального контроля вследствие нарушений обязательных требований;</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в)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г) формирование моделей социально ответственного, добросовестного, правового поведения контролируемых лиц;</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д) повышение прозрачности системы контрольной деятельности.</w:t>
      </w:r>
    </w:p>
    <w:p w:rsidR="009B33C9" w:rsidRPr="009B33C9" w:rsidRDefault="009413E8" w:rsidP="009B33C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B33C9" w:rsidRPr="009B33C9">
        <w:rPr>
          <w:rFonts w:ascii="Times New Roman" w:eastAsia="Times New Roman" w:hAnsi="Times New Roman" w:cs="Times New Roman"/>
          <w:sz w:val="28"/>
          <w:szCs w:val="28"/>
          <w:lang w:eastAsia="ru-RU"/>
        </w:rPr>
        <w:t>.2. Задачами реализации Программы являются:</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а) оценка возможной угрозы причинения либо причинения вреда (ущерба) в рамках муниципального контроля, выработка и реализация профилактических мер, способствующих ее снижению;</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б)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в)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pacing w:val="-2"/>
          <w:sz w:val="28"/>
          <w:szCs w:val="28"/>
          <w:lang w:eastAsia="ru-RU"/>
        </w:rPr>
        <w:t>г)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д) формирование единого понимания обязательных требований у всех участников контрольной деятельности;</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е)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ж) снижение издержек контрольной деятельности и административной нагрузки на контролируемых лиц.</w:t>
      </w:r>
    </w:p>
    <w:p w:rsidR="006A57E8" w:rsidRPr="009B33C9" w:rsidRDefault="009B33C9" w:rsidP="006A57E8">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b/>
          <w:bCs/>
          <w:color w:val="000000"/>
          <w:sz w:val="28"/>
          <w:szCs w:val="28"/>
          <w:lang w:eastAsia="ru-RU"/>
        </w:rPr>
        <w:t> </w:t>
      </w:r>
    </w:p>
    <w:p w:rsidR="009B33C9" w:rsidRPr="009B33C9" w:rsidRDefault="009413E8" w:rsidP="009B33C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3</w:t>
      </w:r>
      <w:r w:rsidR="009B33C9" w:rsidRPr="009B33C9">
        <w:rPr>
          <w:rFonts w:ascii="Times New Roman" w:eastAsia="Times New Roman" w:hAnsi="Times New Roman" w:cs="Times New Roman"/>
          <w:color w:val="000000"/>
          <w:sz w:val="28"/>
          <w:szCs w:val="28"/>
          <w:shd w:val="clear" w:color="auto" w:fill="FFFFFF"/>
          <w:lang w:eastAsia="ru-RU"/>
        </w:rPr>
        <w:t>. Перечень профилактических мероприятий, сроки (периодичность) их</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color w:val="000000"/>
          <w:sz w:val="28"/>
          <w:szCs w:val="28"/>
          <w:shd w:val="clear" w:color="auto" w:fill="FFFFFF"/>
          <w:lang w:eastAsia="ru-RU"/>
        </w:rPr>
        <w:t>проведения</w:t>
      </w:r>
    </w:p>
    <w:p w:rsidR="009B33C9" w:rsidRPr="009B33C9" w:rsidRDefault="009413E8" w:rsidP="009B33C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B33C9" w:rsidRPr="009B33C9">
        <w:rPr>
          <w:rFonts w:ascii="Times New Roman" w:eastAsia="Times New Roman" w:hAnsi="Times New Roman" w:cs="Times New Roman"/>
          <w:sz w:val="28"/>
          <w:szCs w:val="28"/>
          <w:lang w:eastAsia="ru-RU"/>
        </w:rPr>
        <w:t xml:space="preserve">.1. В соответствии со статьей 44 Федерального закона </w:t>
      </w:r>
      <w:r w:rsidR="009B33C9" w:rsidRPr="00D46073">
        <w:rPr>
          <w:rFonts w:ascii="Times New Roman" w:eastAsia="Times New Roman" w:hAnsi="Times New Roman" w:cs="Times New Roman"/>
          <w:sz w:val="28"/>
          <w:szCs w:val="28"/>
          <w:lang w:eastAsia="ru-RU"/>
        </w:rPr>
        <w:t xml:space="preserve">от 31 июля 2020 г. № 248-ФЗ </w:t>
      </w:r>
      <w:r w:rsidR="009B33C9" w:rsidRPr="009B33C9">
        <w:rPr>
          <w:rFonts w:ascii="Times New Roman" w:eastAsia="Times New Roman" w:hAnsi="Times New Roman" w:cs="Times New Roman"/>
          <w:sz w:val="28"/>
          <w:szCs w:val="28"/>
          <w:lang w:eastAsia="ru-RU"/>
        </w:rPr>
        <w:t>«О государственном контроле (надзоре) и муниципальном контроле в Российской Федерации» в 202</w:t>
      </w:r>
      <w:r w:rsidR="009C01F2">
        <w:rPr>
          <w:rFonts w:ascii="Times New Roman" w:eastAsia="Times New Roman" w:hAnsi="Times New Roman" w:cs="Times New Roman"/>
          <w:sz w:val="28"/>
          <w:szCs w:val="28"/>
          <w:lang w:eastAsia="ru-RU"/>
        </w:rPr>
        <w:t>3</w:t>
      </w:r>
      <w:r w:rsidR="009B33C9" w:rsidRPr="009B33C9">
        <w:rPr>
          <w:rFonts w:ascii="Times New Roman" w:eastAsia="Times New Roman" w:hAnsi="Times New Roman" w:cs="Times New Roman"/>
          <w:sz w:val="28"/>
          <w:szCs w:val="28"/>
          <w:lang w:eastAsia="ru-RU"/>
        </w:rPr>
        <w:t xml:space="preserve"> году будут проводиться следующие профилактические мероприятия: </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1) информирование;</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 xml:space="preserve">2) обобщение правоприменительной практики; </w:t>
      </w:r>
    </w:p>
    <w:p w:rsidR="009B33C9" w:rsidRPr="009B33C9" w:rsidRDefault="006A57E8" w:rsidP="009B33C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B33C9" w:rsidRPr="009B33C9">
        <w:rPr>
          <w:rFonts w:ascii="Times New Roman" w:eastAsia="Times New Roman" w:hAnsi="Times New Roman" w:cs="Times New Roman"/>
          <w:sz w:val="28"/>
          <w:szCs w:val="28"/>
          <w:lang w:eastAsia="ru-RU"/>
        </w:rPr>
        <w:t>) объявление предостережения;</w:t>
      </w:r>
    </w:p>
    <w:p w:rsidR="009B33C9" w:rsidRPr="009B33C9" w:rsidRDefault="006A57E8" w:rsidP="009B33C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9B33C9" w:rsidRPr="009B33C9">
        <w:rPr>
          <w:rFonts w:ascii="Times New Roman" w:eastAsia="Times New Roman" w:hAnsi="Times New Roman" w:cs="Times New Roman"/>
          <w:sz w:val="28"/>
          <w:szCs w:val="28"/>
          <w:lang w:eastAsia="ru-RU"/>
        </w:rPr>
        <w:t>) консультирование;</w:t>
      </w:r>
    </w:p>
    <w:p w:rsidR="009B33C9" w:rsidRPr="009B33C9" w:rsidRDefault="006A57E8" w:rsidP="009B33C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9B33C9" w:rsidRPr="009B33C9">
        <w:rPr>
          <w:rFonts w:ascii="Times New Roman" w:eastAsia="Times New Roman" w:hAnsi="Times New Roman" w:cs="Times New Roman"/>
          <w:sz w:val="28"/>
          <w:szCs w:val="28"/>
          <w:lang w:eastAsia="ru-RU"/>
        </w:rPr>
        <w:t>) профилактический визит.</w:t>
      </w:r>
    </w:p>
    <w:p w:rsidR="009B33C9" w:rsidRPr="009B33C9" w:rsidRDefault="009413E8" w:rsidP="009B33C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4"/>
          <w:sz w:val="28"/>
          <w:szCs w:val="28"/>
          <w:lang w:eastAsia="ru-RU"/>
        </w:rPr>
        <w:t>3</w:t>
      </w:r>
      <w:r w:rsidR="009B33C9" w:rsidRPr="009B33C9">
        <w:rPr>
          <w:rFonts w:ascii="Times New Roman" w:eastAsia="Times New Roman" w:hAnsi="Times New Roman" w:cs="Times New Roman"/>
          <w:spacing w:val="-4"/>
          <w:sz w:val="28"/>
          <w:szCs w:val="28"/>
          <w:lang w:eastAsia="ru-RU"/>
        </w:rPr>
        <w:t xml:space="preserve">.2. Перечень профилактических мероприятий с указанием сроков (периодичности) их проведения, ответственных за их </w:t>
      </w:r>
      <w:r w:rsidR="00865349">
        <w:rPr>
          <w:rFonts w:ascii="Times New Roman" w:eastAsia="Times New Roman" w:hAnsi="Times New Roman" w:cs="Times New Roman"/>
          <w:spacing w:val="-4"/>
          <w:sz w:val="28"/>
          <w:szCs w:val="28"/>
          <w:lang w:eastAsia="ru-RU"/>
        </w:rPr>
        <w:t>осуществление указаны в таблице</w:t>
      </w:r>
      <w:r w:rsidR="009B33C9" w:rsidRPr="009B33C9">
        <w:rPr>
          <w:rFonts w:ascii="Times New Roman" w:eastAsia="Times New Roman" w:hAnsi="Times New Roman" w:cs="Times New Roman"/>
          <w:spacing w:val="-4"/>
          <w:sz w:val="28"/>
          <w:szCs w:val="28"/>
          <w:lang w:eastAsia="ru-RU"/>
        </w:rPr>
        <w:t>.</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 </w:t>
      </w:r>
    </w:p>
    <w:p w:rsidR="009B33C9" w:rsidRPr="009B33C9" w:rsidRDefault="009B33C9" w:rsidP="009413E8">
      <w:pPr>
        <w:spacing w:after="0" w:line="240" w:lineRule="auto"/>
        <w:ind w:firstLine="709"/>
        <w:jc w:val="center"/>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 xml:space="preserve">Таблица </w:t>
      </w:r>
      <w:bookmarkStart w:id="0" w:name="_GoBack"/>
      <w:bookmarkEnd w:id="0"/>
    </w:p>
    <w:p w:rsidR="009B33C9" w:rsidRPr="009B33C9" w:rsidRDefault="009B33C9" w:rsidP="009413E8">
      <w:pPr>
        <w:spacing w:after="0" w:line="240" w:lineRule="auto"/>
        <w:ind w:firstLine="709"/>
        <w:jc w:val="center"/>
        <w:rPr>
          <w:rFonts w:ascii="Times New Roman" w:eastAsia="Times New Roman" w:hAnsi="Times New Roman" w:cs="Times New Roman"/>
          <w:sz w:val="28"/>
          <w:szCs w:val="28"/>
          <w:lang w:eastAsia="ru-RU"/>
        </w:rPr>
      </w:pPr>
    </w:p>
    <w:p w:rsidR="009B33C9" w:rsidRPr="009B33C9" w:rsidRDefault="009B33C9" w:rsidP="009413E8">
      <w:pPr>
        <w:spacing w:after="0" w:line="240" w:lineRule="auto"/>
        <w:ind w:firstLine="709"/>
        <w:jc w:val="center"/>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Перечень профилактических мероприятий, сроки (периодичность) их</w:t>
      </w:r>
    </w:p>
    <w:p w:rsidR="009B33C9" w:rsidRPr="009B33C9" w:rsidRDefault="009B33C9" w:rsidP="009413E8">
      <w:pPr>
        <w:spacing w:after="0" w:line="240" w:lineRule="auto"/>
        <w:ind w:firstLine="709"/>
        <w:jc w:val="center"/>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проведения</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 </w:t>
      </w:r>
    </w:p>
    <w:tbl>
      <w:tblPr>
        <w:tblW w:w="9497" w:type="dxa"/>
        <w:tblInd w:w="132" w:type="dxa"/>
        <w:tblCellMar>
          <w:left w:w="0" w:type="dxa"/>
          <w:right w:w="0" w:type="dxa"/>
        </w:tblCellMar>
        <w:tblLook w:val="04A0"/>
      </w:tblPr>
      <w:tblGrid>
        <w:gridCol w:w="445"/>
        <w:gridCol w:w="2504"/>
        <w:gridCol w:w="2598"/>
        <w:gridCol w:w="1756"/>
        <w:gridCol w:w="2194"/>
      </w:tblGrid>
      <w:tr w:rsidR="009B33C9" w:rsidRPr="009B33C9" w:rsidTr="006A57E8">
        <w:tc>
          <w:tcPr>
            <w:tcW w:w="4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9B33C9">
            <w:pPr>
              <w:spacing w:after="0" w:line="240" w:lineRule="auto"/>
              <w:ind w:firstLine="709"/>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color w:val="000000"/>
                <w:sz w:val="24"/>
                <w:szCs w:val="24"/>
                <w:lang w:eastAsia="ru-RU"/>
              </w:rPr>
              <w:t>№</w:t>
            </w:r>
          </w:p>
          <w:p w:rsidR="009B33C9" w:rsidRPr="009B33C9" w:rsidRDefault="009B33C9" w:rsidP="009B33C9">
            <w:pPr>
              <w:spacing w:after="0" w:line="240" w:lineRule="auto"/>
              <w:ind w:firstLine="709"/>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color w:val="000000"/>
                <w:sz w:val="24"/>
                <w:szCs w:val="24"/>
                <w:lang w:eastAsia="ru-RU"/>
              </w:rPr>
              <w:t> </w:t>
            </w:r>
          </w:p>
        </w:tc>
        <w:tc>
          <w:tcPr>
            <w:tcW w:w="2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Вид мероприятия</w:t>
            </w:r>
          </w:p>
        </w:tc>
        <w:tc>
          <w:tcPr>
            <w:tcW w:w="25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Форма мероприятия</w:t>
            </w:r>
          </w:p>
        </w:tc>
        <w:tc>
          <w:tcPr>
            <w:tcW w:w="17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Должностные лица, ответственные</w:t>
            </w:r>
          </w:p>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за реализацию</w:t>
            </w:r>
          </w:p>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мероприятия</w:t>
            </w:r>
          </w:p>
        </w:tc>
        <w:tc>
          <w:tcPr>
            <w:tcW w:w="21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86534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865349">
              <w:rPr>
                <w:rFonts w:ascii="Times New Roman" w:eastAsia="Times New Roman" w:hAnsi="Times New Roman" w:cs="Times New Roman"/>
                <w:sz w:val="24"/>
                <w:szCs w:val="24"/>
                <w:lang w:eastAsia="ru-RU"/>
              </w:rPr>
              <w:t>Сроки</w:t>
            </w:r>
          </w:p>
          <w:p w:rsidR="009B33C9" w:rsidRPr="0086534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865349">
              <w:rPr>
                <w:rFonts w:ascii="Times New Roman" w:eastAsia="Times New Roman" w:hAnsi="Times New Roman" w:cs="Times New Roman"/>
                <w:sz w:val="24"/>
                <w:szCs w:val="24"/>
                <w:lang w:eastAsia="ru-RU"/>
              </w:rPr>
              <w:t>(периодичность) их проведения</w:t>
            </w:r>
          </w:p>
        </w:tc>
      </w:tr>
      <w:tr w:rsidR="009B33C9" w:rsidRPr="009B33C9" w:rsidTr="006A57E8">
        <w:trPr>
          <w:trHeight w:val="1179"/>
        </w:trPr>
        <w:tc>
          <w:tcPr>
            <w:tcW w:w="44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9B33C9">
            <w:pPr>
              <w:spacing w:after="0" w:line="240" w:lineRule="auto"/>
              <w:ind w:firstLine="709"/>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1</w:t>
            </w:r>
          </w:p>
        </w:tc>
        <w:tc>
          <w:tcPr>
            <w:tcW w:w="250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Информирование</w:t>
            </w:r>
          </w:p>
        </w:tc>
        <w:tc>
          <w:tcPr>
            <w:tcW w:w="25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Проведение публичных мероприятий (собраний, совещаний, семинаров) с контролируемыми лицами в целях их информирования</w:t>
            </w:r>
          </w:p>
        </w:tc>
        <w:tc>
          <w:tcPr>
            <w:tcW w:w="175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 xml:space="preserve">Заместитель </w:t>
            </w:r>
          </w:p>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главы поселения</w:t>
            </w:r>
          </w:p>
        </w:tc>
        <w:tc>
          <w:tcPr>
            <w:tcW w:w="21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86534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865349">
              <w:rPr>
                <w:rFonts w:ascii="Times New Roman" w:eastAsia="Times New Roman" w:hAnsi="Times New Roman" w:cs="Times New Roman"/>
                <w:sz w:val="24"/>
                <w:szCs w:val="24"/>
                <w:lang w:eastAsia="ru-RU"/>
              </w:rPr>
              <w:t xml:space="preserve">По мере </w:t>
            </w:r>
          </w:p>
          <w:p w:rsidR="009B33C9" w:rsidRPr="0086534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865349">
              <w:rPr>
                <w:rFonts w:ascii="Times New Roman" w:eastAsia="Times New Roman" w:hAnsi="Times New Roman" w:cs="Times New Roman"/>
                <w:sz w:val="24"/>
                <w:szCs w:val="24"/>
                <w:lang w:eastAsia="ru-RU"/>
              </w:rPr>
              <w:t xml:space="preserve">необходимости </w:t>
            </w:r>
          </w:p>
          <w:p w:rsidR="009B33C9" w:rsidRPr="0086534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865349">
              <w:rPr>
                <w:rFonts w:ascii="Times New Roman" w:eastAsia="Times New Roman" w:hAnsi="Times New Roman" w:cs="Times New Roman"/>
                <w:sz w:val="24"/>
                <w:szCs w:val="24"/>
                <w:lang w:eastAsia="ru-RU"/>
              </w:rPr>
              <w:t>в течение года</w:t>
            </w:r>
          </w:p>
        </w:tc>
      </w:tr>
      <w:tr w:rsidR="009B33C9" w:rsidRPr="009B33C9" w:rsidTr="006A57E8">
        <w:trPr>
          <w:trHeight w:val="177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B33C9" w:rsidRPr="009B33C9" w:rsidRDefault="009B33C9" w:rsidP="009B33C9">
            <w:pPr>
              <w:spacing w:after="0" w:line="240" w:lineRule="auto"/>
              <w:ind w:firstLine="709"/>
              <w:jc w:val="both"/>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p>
        </w:tc>
        <w:tc>
          <w:tcPr>
            <w:tcW w:w="25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Публикация на сайте руководств по соблюдению обязательных требований в сфере муниципального контроля при направлении их в адрес администрации уполномоченным федеральным органом исполнительной власти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p>
        </w:tc>
        <w:tc>
          <w:tcPr>
            <w:tcW w:w="21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86534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865349">
              <w:rPr>
                <w:rFonts w:ascii="Times New Roman" w:eastAsia="Times New Roman" w:hAnsi="Times New Roman" w:cs="Times New Roman"/>
                <w:sz w:val="24"/>
                <w:szCs w:val="24"/>
                <w:lang w:eastAsia="ru-RU"/>
              </w:rPr>
              <w:t xml:space="preserve">По мере </w:t>
            </w:r>
          </w:p>
          <w:p w:rsidR="009B33C9" w:rsidRPr="0086534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865349">
              <w:rPr>
                <w:rFonts w:ascii="Times New Roman" w:eastAsia="Times New Roman" w:hAnsi="Times New Roman" w:cs="Times New Roman"/>
                <w:sz w:val="24"/>
                <w:szCs w:val="24"/>
                <w:lang w:eastAsia="ru-RU"/>
              </w:rPr>
              <w:t>поступления</w:t>
            </w:r>
          </w:p>
        </w:tc>
      </w:tr>
      <w:tr w:rsidR="009B33C9" w:rsidRPr="009B33C9" w:rsidTr="006A57E8">
        <w:trPr>
          <w:trHeight w:val="15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B33C9" w:rsidRPr="009B33C9" w:rsidRDefault="009B33C9" w:rsidP="009B33C9">
            <w:pPr>
              <w:spacing w:after="0" w:line="240" w:lineRule="auto"/>
              <w:ind w:firstLine="709"/>
              <w:jc w:val="both"/>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p>
        </w:tc>
        <w:tc>
          <w:tcPr>
            <w:tcW w:w="25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Размещение и поддержание в актуальном состоянии на официальном сайте в сети «Интернет» информации, перечень которой предусмотрен Положением о виде контроля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p>
        </w:tc>
        <w:tc>
          <w:tcPr>
            <w:tcW w:w="21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86534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865349">
              <w:rPr>
                <w:rFonts w:ascii="Times New Roman" w:eastAsia="Times New Roman" w:hAnsi="Times New Roman" w:cs="Times New Roman"/>
                <w:sz w:val="24"/>
                <w:szCs w:val="24"/>
                <w:lang w:eastAsia="ru-RU"/>
              </w:rPr>
              <w:t xml:space="preserve">По мере </w:t>
            </w:r>
          </w:p>
          <w:p w:rsidR="009B33C9" w:rsidRPr="0086534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865349">
              <w:rPr>
                <w:rFonts w:ascii="Times New Roman" w:eastAsia="Times New Roman" w:hAnsi="Times New Roman" w:cs="Times New Roman"/>
                <w:sz w:val="24"/>
                <w:szCs w:val="24"/>
                <w:lang w:eastAsia="ru-RU"/>
              </w:rPr>
              <w:t>обновления</w:t>
            </w:r>
          </w:p>
        </w:tc>
      </w:tr>
      <w:tr w:rsidR="009B33C9" w:rsidRPr="009B33C9" w:rsidTr="006A57E8">
        <w:trPr>
          <w:trHeight w:val="1946"/>
        </w:trPr>
        <w:tc>
          <w:tcPr>
            <w:tcW w:w="4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9B33C9">
            <w:pPr>
              <w:spacing w:after="0" w:line="240" w:lineRule="auto"/>
              <w:ind w:firstLine="709"/>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2</w:t>
            </w:r>
          </w:p>
        </w:tc>
        <w:tc>
          <w:tcPr>
            <w:tcW w:w="2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Обобщение правоприменительной практики</w:t>
            </w:r>
          </w:p>
        </w:tc>
        <w:tc>
          <w:tcPr>
            <w:tcW w:w="25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 xml:space="preserve">Обобщение и анализ правоприменительной практики контрольной деятельности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w:t>
            </w:r>
          </w:p>
        </w:tc>
        <w:tc>
          <w:tcPr>
            <w:tcW w:w="17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 xml:space="preserve">Заместитель </w:t>
            </w:r>
          </w:p>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главы поселения</w:t>
            </w:r>
          </w:p>
        </w:tc>
        <w:tc>
          <w:tcPr>
            <w:tcW w:w="21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86534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865349">
              <w:rPr>
                <w:rFonts w:ascii="Times New Roman" w:eastAsia="Times New Roman" w:hAnsi="Times New Roman" w:cs="Times New Roman"/>
                <w:sz w:val="24"/>
                <w:szCs w:val="24"/>
                <w:lang w:eastAsia="ru-RU"/>
              </w:rPr>
              <w:t xml:space="preserve">В срок </w:t>
            </w:r>
          </w:p>
          <w:p w:rsidR="009B33C9" w:rsidRPr="0086534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865349">
              <w:rPr>
                <w:rFonts w:ascii="Times New Roman" w:eastAsia="Times New Roman" w:hAnsi="Times New Roman" w:cs="Times New Roman"/>
                <w:sz w:val="24"/>
                <w:szCs w:val="24"/>
                <w:lang w:eastAsia="ru-RU"/>
              </w:rPr>
              <w:t xml:space="preserve">до 15 марта года, следующего </w:t>
            </w:r>
          </w:p>
          <w:p w:rsidR="009B33C9" w:rsidRPr="0086534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865349">
              <w:rPr>
                <w:rFonts w:ascii="Times New Roman" w:eastAsia="Times New Roman" w:hAnsi="Times New Roman" w:cs="Times New Roman"/>
                <w:sz w:val="24"/>
                <w:szCs w:val="24"/>
                <w:lang w:eastAsia="ru-RU"/>
              </w:rPr>
              <w:t>за отчетным</w:t>
            </w:r>
          </w:p>
        </w:tc>
      </w:tr>
      <w:tr w:rsidR="009B33C9" w:rsidRPr="009B33C9" w:rsidTr="006A57E8">
        <w:tc>
          <w:tcPr>
            <w:tcW w:w="4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9B33C9">
            <w:pPr>
              <w:spacing w:after="0" w:line="240" w:lineRule="auto"/>
              <w:ind w:firstLine="709"/>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4</w:t>
            </w:r>
          </w:p>
        </w:tc>
        <w:tc>
          <w:tcPr>
            <w:tcW w:w="2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 xml:space="preserve">Объявление предостережения </w:t>
            </w:r>
          </w:p>
        </w:tc>
        <w:tc>
          <w:tcPr>
            <w:tcW w:w="25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Объявление предостережений контролируемым лицам для целей принятия мер по обеспечению соблюдения обязательных требований</w:t>
            </w:r>
          </w:p>
        </w:tc>
        <w:tc>
          <w:tcPr>
            <w:tcW w:w="17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 xml:space="preserve">Заместитель </w:t>
            </w:r>
          </w:p>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главы поселения</w:t>
            </w:r>
          </w:p>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 </w:t>
            </w:r>
          </w:p>
        </w:tc>
        <w:tc>
          <w:tcPr>
            <w:tcW w:w="21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86534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865349">
              <w:rPr>
                <w:rFonts w:ascii="Times New Roman" w:eastAsia="Times New Roman" w:hAnsi="Times New Roman" w:cs="Times New Roman"/>
                <w:sz w:val="24"/>
                <w:szCs w:val="24"/>
                <w:lang w:eastAsia="ru-RU"/>
              </w:rPr>
              <w:t>В течение года (при наличии оснований)</w:t>
            </w:r>
          </w:p>
        </w:tc>
      </w:tr>
      <w:tr w:rsidR="009B33C9" w:rsidRPr="009B33C9" w:rsidTr="006A57E8">
        <w:trPr>
          <w:trHeight w:val="699"/>
        </w:trPr>
        <w:tc>
          <w:tcPr>
            <w:tcW w:w="4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9B33C9">
            <w:pPr>
              <w:spacing w:after="0" w:line="240" w:lineRule="auto"/>
              <w:ind w:firstLine="709"/>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5</w:t>
            </w:r>
          </w:p>
        </w:tc>
        <w:tc>
          <w:tcPr>
            <w:tcW w:w="2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Консультирование</w:t>
            </w:r>
          </w:p>
        </w:tc>
        <w:tc>
          <w:tcPr>
            <w:tcW w:w="25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Проведение консультаций по вопросам организации и осуществления муниципального контроля, порядка осуществления контрольных мероприятий и порядка обжалования действий (бездействия) должностных лиц контрольного управления в части осуществления муниципального контроля.</w:t>
            </w:r>
          </w:p>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Консультирование осуществляется посредствам личного обращения, телефонной связи, электронной почты, видео-конференц-связи, при получении письменного запроса - в письменной форме в порядке, установленном Федеральным законом «О порядке рассмотрения обращения граждан Российской Федерации», а также в ходе проведения профилактического мероприятия, контрольного мероприятия</w:t>
            </w:r>
          </w:p>
        </w:tc>
        <w:tc>
          <w:tcPr>
            <w:tcW w:w="17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 xml:space="preserve">Заместитель </w:t>
            </w:r>
          </w:p>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главы поселения</w:t>
            </w:r>
          </w:p>
        </w:tc>
        <w:tc>
          <w:tcPr>
            <w:tcW w:w="21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86534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865349">
              <w:rPr>
                <w:rFonts w:ascii="Times New Roman" w:eastAsia="Times New Roman" w:hAnsi="Times New Roman" w:cs="Times New Roman"/>
                <w:sz w:val="24"/>
                <w:szCs w:val="24"/>
                <w:lang w:eastAsia="ru-RU"/>
              </w:rPr>
              <w:t>В течение года (при наличии оснований)</w:t>
            </w:r>
          </w:p>
        </w:tc>
      </w:tr>
      <w:tr w:rsidR="009B33C9" w:rsidRPr="009B33C9" w:rsidTr="006A57E8">
        <w:tc>
          <w:tcPr>
            <w:tcW w:w="4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9B33C9">
            <w:pPr>
              <w:spacing w:after="0" w:line="240" w:lineRule="auto"/>
              <w:ind w:firstLine="709"/>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7</w:t>
            </w:r>
          </w:p>
        </w:tc>
        <w:tc>
          <w:tcPr>
            <w:tcW w:w="2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Профилактический визит</w:t>
            </w:r>
          </w:p>
        </w:tc>
        <w:tc>
          <w:tcPr>
            <w:tcW w:w="25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Проведение должностными лицами органа муниципального контроля информирования контролируемых лиц об обязательных требованиях, предъявляемых к его деятельности либо к принадлежащим ему объектам муниципального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муниципального контроля, исходя из его отнесения к соответствующей категории риска.</w:t>
            </w:r>
          </w:p>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Обязательные профилактические визиты проводятся для лиц, указанных в Положении о виде контроля.</w:t>
            </w:r>
          </w:p>
        </w:tc>
        <w:tc>
          <w:tcPr>
            <w:tcW w:w="17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 xml:space="preserve">Заместитель </w:t>
            </w:r>
          </w:p>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главы поселения</w:t>
            </w:r>
          </w:p>
        </w:tc>
        <w:tc>
          <w:tcPr>
            <w:tcW w:w="21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86534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865349">
              <w:rPr>
                <w:rFonts w:ascii="Times New Roman" w:eastAsia="Times New Roman" w:hAnsi="Times New Roman" w:cs="Times New Roman"/>
                <w:sz w:val="24"/>
                <w:szCs w:val="24"/>
                <w:lang w:eastAsia="ru-RU"/>
              </w:rPr>
              <w:t>Ежеквартально (при наличии оснований)</w:t>
            </w:r>
          </w:p>
        </w:tc>
      </w:tr>
    </w:tbl>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 </w:t>
      </w:r>
    </w:p>
    <w:p w:rsidR="009B33C9" w:rsidRPr="009B33C9" w:rsidRDefault="00F52780" w:rsidP="009B33C9">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4</w:t>
      </w:r>
      <w:r w:rsidR="009B33C9" w:rsidRPr="009B33C9">
        <w:rPr>
          <w:rFonts w:ascii="Times New Roman" w:eastAsia="Times New Roman" w:hAnsi="Times New Roman" w:cs="Times New Roman"/>
          <w:color w:val="000000"/>
          <w:sz w:val="28"/>
          <w:szCs w:val="28"/>
          <w:shd w:val="clear" w:color="auto" w:fill="FFFFFF"/>
          <w:lang w:eastAsia="ru-RU"/>
        </w:rPr>
        <w:t>. Показатели результативности и эффективности Программы</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color w:val="000000"/>
          <w:sz w:val="28"/>
          <w:szCs w:val="28"/>
          <w:lang w:eastAsia="ru-RU"/>
        </w:rPr>
        <w:t> </w:t>
      </w:r>
    </w:p>
    <w:p w:rsidR="009B33C9" w:rsidRPr="009B33C9" w:rsidRDefault="00F52780" w:rsidP="009B33C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9B33C9" w:rsidRPr="009B33C9">
        <w:rPr>
          <w:rFonts w:ascii="Times New Roman" w:eastAsia="Times New Roman" w:hAnsi="Times New Roman" w:cs="Times New Roman"/>
          <w:sz w:val="28"/>
          <w:szCs w:val="28"/>
          <w:lang w:eastAsia="ru-RU"/>
        </w:rPr>
        <w:t>.1. Для оценки результативности и эффективности Программы устанавливаются следующие показатели результативности и эффективности:</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а) доля нарушений, выявленных в ходе проведения контрольных мероприятий, от общего числа контрольных мероприятий, осуществленных в отношении контролируемых лиц. 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pacing w:val="-4"/>
          <w:sz w:val="28"/>
          <w:szCs w:val="28"/>
          <w:lang w:eastAsia="ru-RU"/>
        </w:rPr>
        <w:t>б) доля профилактических мероприятий к объему контрольных мероприятий. Показатель рассчитывается как отношение количества проведенных профилактических мероприятий к количеству проведенных контрольных мероприятий;</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 xml:space="preserve">в) сокращение количества контрольных мероприятий при увеличении профилактических мероприятий при </w:t>
      </w:r>
      <w:r w:rsidRPr="009B33C9">
        <w:rPr>
          <w:rFonts w:ascii="Times New Roman" w:eastAsia="Times New Roman" w:hAnsi="Times New Roman" w:cs="Times New Roman"/>
          <w:color w:val="000000"/>
          <w:sz w:val="28"/>
          <w:szCs w:val="28"/>
          <w:lang w:eastAsia="ru-RU"/>
        </w:rPr>
        <w:t>одновременном сохранении текущего (улучшении) состояния подконтрольной сферы;</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г) снижение количества однотипных и повторяющихся нарушений одним и тем же подконтрольным субъектом.</w:t>
      </w:r>
    </w:p>
    <w:p w:rsidR="009B33C9" w:rsidRPr="009B33C9" w:rsidRDefault="00F52780" w:rsidP="009B33C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9B33C9" w:rsidRPr="009B33C9">
        <w:rPr>
          <w:rFonts w:ascii="Times New Roman" w:eastAsia="Times New Roman" w:hAnsi="Times New Roman" w:cs="Times New Roman"/>
          <w:sz w:val="28"/>
          <w:szCs w:val="28"/>
          <w:lang w:eastAsia="ru-RU"/>
        </w:rPr>
        <w:t xml:space="preserve">.2. Сведения о достижении показателей результативности и эффективности Программы включаются администрацией </w:t>
      </w:r>
      <w:r w:rsidR="00B81907">
        <w:rPr>
          <w:rFonts w:ascii="Times New Roman" w:eastAsia="Times New Roman" w:hAnsi="Times New Roman" w:cs="Times New Roman"/>
          <w:sz w:val="28"/>
          <w:szCs w:val="28"/>
          <w:lang w:eastAsia="ru-RU"/>
        </w:rPr>
        <w:t>Гривенского</w:t>
      </w:r>
      <w:r w:rsidR="009B33C9" w:rsidRPr="009B33C9">
        <w:rPr>
          <w:rFonts w:ascii="Times New Roman" w:eastAsia="Times New Roman" w:hAnsi="Times New Roman" w:cs="Times New Roman"/>
          <w:sz w:val="28"/>
          <w:szCs w:val="28"/>
          <w:lang w:eastAsia="ru-RU"/>
        </w:rPr>
        <w:t xml:space="preserve"> сельского поселения в состав доклада о виде муниципального контроля в соответствии со статьей 30 Федерального закона </w:t>
      </w:r>
      <w:r w:rsidR="009B33C9" w:rsidRPr="00D46073">
        <w:rPr>
          <w:rFonts w:ascii="Times New Roman" w:eastAsia="Times New Roman" w:hAnsi="Times New Roman" w:cs="Times New Roman"/>
          <w:sz w:val="28"/>
          <w:szCs w:val="28"/>
          <w:lang w:eastAsia="ru-RU"/>
        </w:rPr>
        <w:t xml:space="preserve">от 31 июля 2020 года № 248-ФЗ </w:t>
      </w:r>
      <w:r w:rsidR="009B33C9" w:rsidRPr="009B33C9">
        <w:rPr>
          <w:rFonts w:ascii="Times New Roman" w:eastAsia="Times New Roman" w:hAnsi="Times New Roman" w:cs="Times New Roman"/>
          <w:sz w:val="28"/>
          <w:szCs w:val="28"/>
          <w:lang w:eastAsia="ru-RU"/>
        </w:rPr>
        <w:t>«О государственном контроле (надзоре) и муниципальном контроле в Российской Федерации».</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 </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 </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 </w:t>
      </w:r>
    </w:p>
    <w:p w:rsidR="00D46073" w:rsidRDefault="00D46073" w:rsidP="00D46073">
      <w:pPr>
        <w:spacing w:after="0" w:line="240" w:lineRule="auto"/>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Глава</w:t>
      </w:r>
      <w:r>
        <w:rPr>
          <w:rFonts w:ascii="Times New Roman" w:eastAsia="Times New Roman" w:hAnsi="Times New Roman" w:cs="Times New Roman"/>
          <w:sz w:val="28"/>
          <w:szCs w:val="28"/>
          <w:lang w:eastAsia="ru-RU"/>
        </w:rPr>
        <w:t xml:space="preserve"> </w:t>
      </w:r>
      <w:r w:rsidR="00B81907">
        <w:rPr>
          <w:rFonts w:ascii="Times New Roman" w:eastAsia="Times New Roman" w:hAnsi="Times New Roman" w:cs="Times New Roman"/>
          <w:sz w:val="28"/>
          <w:szCs w:val="28"/>
          <w:lang w:eastAsia="ru-RU"/>
        </w:rPr>
        <w:t>Гривенского</w:t>
      </w:r>
    </w:p>
    <w:p w:rsidR="00D46073" w:rsidRPr="009B33C9" w:rsidRDefault="00D46073" w:rsidP="00D46073">
      <w:pPr>
        <w:spacing w:after="0" w:line="240" w:lineRule="auto"/>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сельского поселения</w:t>
      </w:r>
    </w:p>
    <w:p w:rsidR="00D46073" w:rsidRPr="009B33C9" w:rsidRDefault="00D46073" w:rsidP="00D4607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Калининского</w:t>
      </w:r>
      <w:r w:rsidRPr="009B33C9">
        <w:rPr>
          <w:rFonts w:ascii="Times New Roman" w:eastAsia="Times New Roman" w:hAnsi="Times New Roman" w:cs="Times New Roman"/>
          <w:sz w:val="28"/>
          <w:szCs w:val="28"/>
          <w:lang w:eastAsia="ru-RU"/>
        </w:rPr>
        <w:t xml:space="preserve"> района</w:t>
      </w:r>
      <w:r>
        <w:rPr>
          <w:rFonts w:ascii="Times New Roman" w:eastAsia="Times New Roman" w:hAnsi="Times New Roman" w:cs="Times New Roman"/>
          <w:sz w:val="28"/>
          <w:szCs w:val="28"/>
          <w:lang w:eastAsia="ru-RU"/>
        </w:rPr>
        <w:t xml:space="preserve">                                                                         </w:t>
      </w:r>
      <w:r w:rsidR="00B81907">
        <w:rPr>
          <w:rFonts w:ascii="Times New Roman" w:eastAsia="Times New Roman" w:hAnsi="Times New Roman" w:cs="Times New Roman"/>
          <w:sz w:val="28"/>
          <w:szCs w:val="28"/>
          <w:lang w:eastAsia="ru-RU"/>
        </w:rPr>
        <w:t>Л.Г. Фикс</w:t>
      </w:r>
      <w:r>
        <w:rPr>
          <w:rFonts w:ascii="Times New Roman" w:eastAsia="Times New Roman" w:hAnsi="Times New Roman" w:cs="Times New Roman"/>
          <w:sz w:val="28"/>
          <w:szCs w:val="28"/>
          <w:lang w:eastAsia="ru-RU"/>
        </w:rPr>
        <w:t xml:space="preserve"> </w:t>
      </w:r>
    </w:p>
    <w:sectPr w:rsidR="00D46073" w:rsidRPr="009B33C9" w:rsidSect="009B33C9">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9B33C9"/>
    <w:rsid w:val="0000003F"/>
    <w:rsid w:val="00001581"/>
    <w:rsid w:val="00001B52"/>
    <w:rsid w:val="00002C31"/>
    <w:rsid w:val="00002D52"/>
    <w:rsid w:val="000031BA"/>
    <w:rsid w:val="000033B0"/>
    <w:rsid w:val="00003583"/>
    <w:rsid w:val="000045DF"/>
    <w:rsid w:val="00005330"/>
    <w:rsid w:val="0000598F"/>
    <w:rsid w:val="00005DC2"/>
    <w:rsid w:val="00005EF0"/>
    <w:rsid w:val="0000618A"/>
    <w:rsid w:val="000068EC"/>
    <w:rsid w:val="000079BC"/>
    <w:rsid w:val="00011561"/>
    <w:rsid w:val="00012032"/>
    <w:rsid w:val="00012AB9"/>
    <w:rsid w:val="000133B7"/>
    <w:rsid w:val="0001401B"/>
    <w:rsid w:val="00014D11"/>
    <w:rsid w:val="000150F8"/>
    <w:rsid w:val="00015276"/>
    <w:rsid w:val="00015C15"/>
    <w:rsid w:val="0001638B"/>
    <w:rsid w:val="00016BF5"/>
    <w:rsid w:val="00017CA4"/>
    <w:rsid w:val="0002092D"/>
    <w:rsid w:val="00020D7E"/>
    <w:rsid w:val="000221C1"/>
    <w:rsid w:val="00023C3C"/>
    <w:rsid w:val="00023DEE"/>
    <w:rsid w:val="00024104"/>
    <w:rsid w:val="00024A5F"/>
    <w:rsid w:val="000256AB"/>
    <w:rsid w:val="00025DD0"/>
    <w:rsid w:val="000262A3"/>
    <w:rsid w:val="00026DCC"/>
    <w:rsid w:val="000328AB"/>
    <w:rsid w:val="000329BF"/>
    <w:rsid w:val="00033390"/>
    <w:rsid w:val="00035C0C"/>
    <w:rsid w:val="00035E86"/>
    <w:rsid w:val="0003600C"/>
    <w:rsid w:val="0003615E"/>
    <w:rsid w:val="000362E7"/>
    <w:rsid w:val="00036737"/>
    <w:rsid w:val="00037109"/>
    <w:rsid w:val="0003716B"/>
    <w:rsid w:val="0003757A"/>
    <w:rsid w:val="0003795B"/>
    <w:rsid w:val="0004297B"/>
    <w:rsid w:val="00042B5F"/>
    <w:rsid w:val="0004316B"/>
    <w:rsid w:val="000436AF"/>
    <w:rsid w:val="0004399D"/>
    <w:rsid w:val="00045943"/>
    <w:rsid w:val="00047BDF"/>
    <w:rsid w:val="00051296"/>
    <w:rsid w:val="000517F6"/>
    <w:rsid w:val="00051F6C"/>
    <w:rsid w:val="000522C6"/>
    <w:rsid w:val="0005503F"/>
    <w:rsid w:val="00055B25"/>
    <w:rsid w:val="000565F1"/>
    <w:rsid w:val="00057FE9"/>
    <w:rsid w:val="00060522"/>
    <w:rsid w:val="00060856"/>
    <w:rsid w:val="00061293"/>
    <w:rsid w:val="00061BCA"/>
    <w:rsid w:val="000622AE"/>
    <w:rsid w:val="00062F54"/>
    <w:rsid w:val="00063721"/>
    <w:rsid w:val="00063BD7"/>
    <w:rsid w:val="00064179"/>
    <w:rsid w:val="00064AC9"/>
    <w:rsid w:val="00064ADE"/>
    <w:rsid w:val="000666D8"/>
    <w:rsid w:val="0006686D"/>
    <w:rsid w:val="00067BC2"/>
    <w:rsid w:val="0007058C"/>
    <w:rsid w:val="000707BB"/>
    <w:rsid w:val="0007399A"/>
    <w:rsid w:val="00073C81"/>
    <w:rsid w:val="00074F29"/>
    <w:rsid w:val="000759C5"/>
    <w:rsid w:val="00077DCF"/>
    <w:rsid w:val="000813B9"/>
    <w:rsid w:val="00081973"/>
    <w:rsid w:val="0008251A"/>
    <w:rsid w:val="000832A0"/>
    <w:rsid w:val="000839F3"/>
    <w:rsid w:val="00084440"/>
    <w:rsid w:val="000847E6"/>
    <w:rsid w:val="0008786F"/>
    <w:rsid w:val="0009052D"/>
    <w:rsid w:val="000926E4"/>
    <w:rsid w:val="00092920"/>
    <w:rsid w:val="00092B3D"/>
    <w:rsid w:val="000931B7"/>
    <w:rsid w:val="00093642"/>
    <w:rsid w:val="0009373A"/>
    <w:rsid w:val="0009382C"/>
    <w:rsid w:val="00094C4C"/>
    <w:rsid w:val="000952C8"/>
    <w:rsid w:val="00095622"/>
    <w:rsid w:val="00095B49"/>
    <w:rsid w:val="00095BBF"/>
    <w:rsid w:val="00095EDB"/>
    <w:rsid w:val="0009654D"/>
    <w:rsid w:val="00096646"/>
    <w:rsid w:val="000A050C"/>
    <w:rsid w:val="000A0738"/>
    <w:rsid w:val="000A11D9"/>
    <w:rsid w:val="000A1462"/>
    <w:rsid w:val="000A2002"/>
    <w:rsid w:val="000A27C3"/>
    <w:rsid w:val="000A2C19"/>
    <w:rsid w:val="000A30A0"/>
    <w:rsid w:val="000A53A6"/>
    <w:rsid w:val="000A636B"/>
    <w:rsid w:val="000A65F0"/>
    <w:rsid w:val="000A6FD9"/>
    <w:rsid w:val="000B0B5B"/>
    <w:rsid w:val="000B0CDC"/>
    <w:rsid w:val="000B23B0"/>
    <w:rsid w:val="000B2ECE"/>
    <w:rsid w:val="000B3649"/>
    <w:rsid w:val="000B39EE"/>
    <w:rsid w:val="000B42D1"/>
    <w:rsid w:val="000B5CB3"/>
    <w:rsid w:val="000B5D1E"/>
    <w:rsid w:val="000B6677"/>
    <w:rsid w:val="000B73D9"/>
    <w:rsid w:val="000B7579"/>
    <w:rsid w:val="000C04BA"/>
    <w:rsid w:val="000C0967"/>
    <w:rsid w:val="000C0B5E"/>
    <w:rsid w:val="000C0C36"/>
    <w:rsid w:val="000C0EE0"/>
    <w:rsid w:val="000C199D"/>
    <w:rsid w:val="000C1B18"/>
    <w:rsid w:val="000C2C00"/>
    <w:rsid w:val="000C3796"/>
    <w:rsid w:val="000C4C48"/>
    <w:rsid w:val="000C4DFA"/>
    <w:rsid w:val="000C4F0E"/>
    <w:rsid w:val="000C5181"/>
    <w:rsid w:val="000C6988"/>
    <w:rsid w:val="000C69E8"/>
    <w:rsid w:val="000C7020"/>
    <w:rsid w:val="000D0234"/>
    <w:rsid w:val="000D0496"/>
    <w:rsid w:val="000D0818"/>
    <w:rsid w:val="000D3710"/>
    <w:rsid w:val="000D5774"/>
    <w:rsid w:val="000D58CE"/>
    <w:rsid w:val="000D5F5B"/>
    <w:rsid w:val="000D6089"/>
    <w:rsid w:val="000D721C"/>
    <w:rsid w:val="000E08E1"/>
    <w:rsid w:val="000E0F7F"/>
    <w:rsid w:val="000E1B95"/>
    <w:rsid w:val="000E1DBA"/>
    <w:rsid w:val="000E3AFC"/>
    <w:rsid w:val="000E50E5"/>
    <w:rsid w:val="000F031D"/>
    <w:rsid w:val="000F078E"/>
    <w:rsid w:val="000F15DA"/>
    <w:rsid w:val="000F19ED"/>
    <w:rsid w:val="000F2730"/>
    <w:rsid w:val="000F68EB"/>
    <w:rsid w:val="000F731E"/>
    <w:rsid w:val="00100268"/>
    <w:rsid w:val="00101EC3"/>
    <w:rsid w:val="001020B1"/>
    <w:rsid w:val="001023D9"/>
    <w:rsid w:val="00103500"/>
    <w:rsid w:val="00104CBE"/>
    <w:rsid w:val="001063DB"/>
    <w:rsid w:val="0010682F"/>
    <w:rsid w:val="0010728A"/>
    <w:rsid w:val="001076F4"/>
    <w:rsid w:val="00110932"/>
    <w:rsid w:val="00111332"/>
    <w:rsid w:val="00111A9F"/>
    <w:rsid w:val="00111CA5"/>
    <w:rsid w:val="0011367C"/>
    <w:rsid w:val="001137E7"/>
    <w:rsid w:val="001141E4"/>
    <w:rsid w:val="00114233"/>
    <w:rsid w:val="0011461B"/>
    <w:rsid w:val="001147B9"/>
    <w:rsid w:val="0011481A"/>
    <w:rsid w:val="001153A4"/>
    <w:rsid w:val="0011683B"/>
    <w:rsid w:val="001202D7"/>
    <w:rsid w:val="00120D8D"/>
    <w:rsid w:val="001232C3"/>
    <w:rsid w:val="00124B8F"/>
    <w:rsid w:val="001253FC"/>
    <w:rsid w:val="00126D7F"/>
    <w:rsid w:val="0012720C"/>
    <w:rsid w:val="0012787C"/>
    <w:rsid w:val="00127D76"/>
    <w:rsid w:val="00130249"/>
    <w:rsid w:val="001304CE"/>
    <w:rsid w:val="001305DD"/>
    <w:rsid w:val="0013070B"/>
    <w:rsid w:val="00130C38"/>
    <w:rsid w:val="00130E66"/>
    <w:rsid w:val="0013122E"/>
    <w:rsid w:val="00131ACF"/>
    <w:rsid w:val="00131B92"/>
    <w:rsid w:val="00132E51"/>
    <w:rsid w:val="0013362C"/>
    <w:rsid w:val="00133B22"/>
    <w:rsid w:val="001348D1"/>
    <w:rsid w:val="0013588F"/>
    <w:rsid w:val="0013615A"/>
    <w:rsid w:val="001369A3"/>
    <w:rsid w:val="00140D01"/>
    <w:rsid w:val="00141247"/>
    <w:rsid w:val="00141FCD"/>
    <w:rsid w:val="001423A6"/>
    <w:rsid w:val="001426EC"/>
    <w:rsid w:val="00142F49"/>
    <w:rsid w:val="001431F3"/>
    <w:rsid w:val="00143610"/>
    <w:rsid w:val="001439D9"/>
    <w:rsid w:val="0014444B"/>
    <w:rsid w:val="00144660"/>
    <w:rsid w:val="00144684"/>
    <w:rsid w:val="00144E6E"/>
    <w:rsid w:val="00144F93"/>
    <w:rsid w:val="001468E0"/>
    <w:rsid w:val="00146D46"/>
    <w:rsid w:val="001475EF"/>
    <w:rsid w:val="00150CCC"/>
    <w:rsid w:val="00151F81"/>
    <w:rsid w:val="001526F2"/>
    <w:rsid w:val="00152A6D"/>
    <w:rsid w:val="00152A9F"/>
    <w:rsid w:val="00152DDD"/>
    <w:rsid w:val="001541ED"/>
    <w:rsid w:val="00155304"/>
    <w:rsid w:val="00155C4C"/>
    <w:rsid w:val="001566E7"/>
    <w:rsid w:val="00157620"/>
    <w:rsid w:val="00157EA8"/>
    <w:rsid w:val="001604A3"/>
    <w:rsid w:val="0016274B"/>
    <w:rsid w:val="001643D3"/>
    <w:rsid w:val="0016531B"/>
    <w:rsid w:val="00165376"/>
    <w:rsid w:val="001664C3"/>
    <w:rsid w:val="00166F52"/>
    <w:rsid w:val="00167D1B"/>
    <w:rsid w:val="00170501"/>
    <w:rsid w:val="00171EB2"/>
    <w:rsid w:val="001736B8"/>
    <w:rsid w:val="00173CD5"/>
    <w:rsid w:val="00175857"/>
    <w:rsid w:val="00175974"/>
    <w:rsid w:val="0017645C"/>
    <w:rsid w:val="001772F9"/>
    <w:rsid w:val="001775A7"/>
    <w:rsid w:val="00177CBC"/>
    <w:rsid w:val="00180D25"/>
    <w:rsid w:val="0018143F"/>
    <w:rsid w:val="00183668"/>
    <w:rsid w:val="00183861"/>
    <w:rsid w:val="00183CF1"/>
    <w:rsid w:val="00186C38"/>
    <w:rsid w:val="001902D8"/>
    <w:rsid w:val="00190957"/>
    <w:rsid w:val="00190D47"/>
    <w:rsid w:val="00190EA8"/>
    <w:rsid w:val="00191377"/>
    <w:rsid w:val="00192175"/>
    <w:rsid w:val="00192E72"/>
    <w:rsid w:val="001942CB"/>
    <w:rsid w:val="0019482D"/>
    <w:rsid w:val="00194E80"/>
    <w:rsid w:val="0019529D"/>
    <w:rsid w:val="00195ED7"/>
    <w:rsid w:val="00196F9A"/>
    <w:rsid w:val="001A194B"/>
    <w:rsid w:val="001A2880"/>
    <w:rsid w:val="001A4051"/>
    <w:rsid w:val="001A4DBF"/>
    <w:rsid w:val="001A532E"/>
    <w:rsid w:val="001A6011"/>
    <w:rsid w:val="001A649A"/>
    <w:rsid w:val="001A6F7D"/>
    <w:rsid w:val="001A72E5"/>
    <w:rsid w:val="001A7D14"/>
    <w:rsid w:val="001B0A53"/>
    <w:rsid w:val="001B16CE"/>
    <w:rsid w:val="001B1A97"/>
    <w:rsid w:val="001B2005"/>
    <w:rsid w:val="001B2149"/>
    <w:rsid w:val="001B33B2"/>
    <w:rsid w:val="001B36AF"/>
    <w:rsid w:val="001B42B5"/>
    <w:rsid w:val="001B42D3"/>
    <w:rsid w:val="001B5805"/>
    <w:rsid w:val="001B64BD"/>
    <w:rsid w:val="001B6EE4"/>
    <w:rsid w:val="001C026F"/>
    <w:rsid w:val="001C033D"/>
    <w:rsid w:val="001C06DA"/>
    <w:rsid w:val="001C073E"/>
    <w:rsid w:val="001C112D"/>
    <w:rsid w:val="001C282A"/>
    <w:rsid w:val="001C2FAD"/>
    <w:rsid w:val="001C2FBF"/>
    <w:rsid w:val="001C3794"/>
    <w:rsid w:val="001C3A65"/>
    <w:rsid w:val="001C3DE2"/>
    <w:rsid w:val="001C61B4"/>
    <w:rsid w:val="001C627B"/>
    <w:rsid w:val="001C6D8F"/>
    <w:rsid w:val="001C79DA"/>
    <w:rsid w:val="001D067A"/>
    <w:rsid w:val="001D16AD"/>
    <w:rsid w:val="001D1C4F"/>
    <w:rsid w:val="001D4C7A"/>
    <w:rsid w:val="001D5DAB"/>
    <w:rsid w:val="001D6267"/>
    <w:rsid w:val="001D6DC0"/>
    <w:rsid w:val="001D6EB5"/>
    <w:rsid w:val="001E089E"/>
    <w:rsid w:val="001E0C5E"/>
    <w:rsid w:val="001E0E1C"/>
    <w:rsid w:val="001E1359"/>
    <w:rsid w:val="001E18C0"/>
    <w:rsid w:val="001E67AA"/>
    <w:rsid w:val="001E735D"/>
    <w:rsid w:val="001F00D9"/>
    <w:rsid w:val="001F0AE7"/>
    <w:rsid w:val="001F167B"/>
    <w:rsid w:val="001F206C"/>
    <w:rsid w:val="001F2B0D"/>
    <w:rsid w:val="001F3232"/>
    <w:rsid w:val="001F4C3D"/>
    <w:rsid w:val="001F5231"/>
    <w:rsid w:val="001F6EFC"/>
    <w:rsid w:val="00200093"/>
    <w:rsid w:val="002003D7"/>
    <w:rsid w:val="00200A9A"/>
    <w:rsid w:val="00200DC9"/>
    <w:rsid w:val="00201BEF"/>
    <w:rsid w:val="0020213A"/>
    <w:rsid w:val="0020296C"/>
    <w:rsid w:val="00202B89"/>
    <w:rsid w:val="00203616"/>
    <w:rsid w:val="00203CA5"/>
    <w:rsid w:val="00203F52"/>
    <w:rsid w:val="00205296"/>
    <w:rsid w:val="002054A4"/>
    <w:rsid w:val="0020565C"/>
    <w:rsid w:val="00205AA6"/>
    <w:rsid w:val="00205DE2"/>
    <w:rsid w:val="00210681"/>
    <w:rsid w:val="00211E46"/>
    <w:rsid w:val="002129E1"/>
    <w:rsid w:val="00212CC9"/>
    <w:rsid w:val="00213D9A"/>
    <w:rsid w:val="002146B0"/>
    <w:rsid w:val="00214A12"/>
    <w:rsid w:val="00215820"/>
    <w:rsid w:val="00217760"/>
    <w:rsid w:val="00221A54"/>
    <w:rsid w:val="00221A69"/>
    <w:rsid w:val="00221DDA"/>
    <w:rsid w:val="00222A5A"/>
    <w:rsid w:val="00222ACE"/>
    <w:rsid w:val="00222B0F"/>
    <w:rsid w:val="00222E05"/>
    <w:rsid w:val="00222EAE"/>
    <w:rsid w:val="00223284"/>
    <w:rsid w:val="002234D1"/>
    <w:rsid w:val="00223A9C"/>
    <w:rsid w:val="0022431B"/>
    <w:rsid w:val="0022622C"/>
    <w:rsid w:val="00226D07"/>
    <w:rsid w:val="00227DB3"/>
    <w:rsid w:val="00230FB6"/>
    <w:rsid w:val="00231295"/>
    <w:rsid w:val="002312C0"/>
    <w:rsid w:val="0023139A"/>
    <w:rsid w:val="00232218"/>
    <w:rsid w:val="00232B9D"/>
    <w:rsid w:val="00233664"/>
    <w:rsid w:val="002336D2"/>
    <w:rsid w:val="00235AE7"/>
    <w:rsid w:val="0023697B"/>
    <w:rsid w:val="002375DB"/>
    <w:rsid w:val="00241059"/>
    <w:rsid w:val="002423C1"/>
    <w:rsid w:val="00242AC0"/>
    <w:rsid w:val="00244F62"/>
    <w:rsid w:val="00245902"/>
    <w:rsid w:val="002518FA"/>
    <w:rsid w:val="00251F39"/>
    <w:rsid w:val="002553D7"/>
    <w:rsid w:val="002555F6"/>
    <w:rsid w:val="00255BE6"/>
    <w:rsid w:val="00255C82"/>
    <w:rsid w:val="002565F9"/>
    <w:rsid w:val="00257CC9"/>
    <w:rsid w:val="00257EBB"/>
    <w:rsid w:val="00261855"/>
    <w:rsid w:val="00261ACC"/>
    <w:rsid w:val="002620F1"/>
    <w:rsid w:val="002624BC"/>
    <w:rsid w:val="002627D7"/>
    <w:rsid w:val="00263569"/>
    <w:rsid w:val="00263A57"/>
    <w:rsid w:val="00264EAC"/>
    <w:rsid w:val="0026553E"/>
    <w:rsid w:val="00265F92"/>
    <w:rsid w:val="00266A30"/>
    <w:rsid w:val="0026752C"/>
    <w:rsid w:val="00270463"/>
    <w:rsid w:val="002707DE"/>
    <w:rsid w:val="002709AF"/>
    <w:rsid w:val="002709E7"/>
    <w:rsid w:val="00270E3B"/>
    <w:rsid w:val="0027135C"/>
    <w:rsid w:val="00271DCA"/>
    <w:rsid w:val="00272FA9"/>
    <w:rsid w:val="00273006"/>
    <w:rsid w:val="00273146"/>
    <w:rsid w:val="0027336C"/>
    <w:rsid w:val="00273874"/>
    <w:rsid w:val="00273DD8"/>
    <w:rsid w:val="002758D7"/>
    <w:rsid w:val="00275AB2"/>
    <w:rsid w:val="0027621E"/>
    <w:rsid w:val="00277CC5"/>
    <w:rsid w:val="00280D7E"/>
    <w:rsid w:val="002812DE"/>
    <w:rsid w:val="00281B12"/>
    <w:rsid w:val="00281D95"/>
    <w:rsid w:val="00284A0C"/>
    <w:rsid w:val="00284B29"/>
    <w:rsid w:val="00284F4B"/>
    <w:rsid w:val="00285481"/>
    <w:rsid w:val="002864C8"/>
    <w:rsid w:val="002876B0"/>
    <w:rsid w:val="00287875"/>
    <w:rsid w:val="00290807"/>
    <w:rsid w:val="00290E97"/>
    <w:rsid w:val="00290F55"/>
    <w:rsid w:val="0029135C"/>
    <w:rsid w:val="00291681"/>
    <w:rsid w:val="00291EF9"/>
    <w:rsid w:val="00292229"/>
    <w:rsid w:val="002923BB"/>
    <w:rsid w:val="00292710"/>
    <w:rsid w:val="00292EAE"/>
    <w:rsid w:val="00294281"/>
    <w:rsid w:val="00295553"/>
    <w:rsid w:val="002964D8"/>
    <w:rsid w:val="00296DD7"/>
    <w:rsid w:val="002A086B"/>
    <w:rsid w:val="002A0C78"/>
    <w:rsid w:val="002A1293"/>
    <w:rsid w:val="002A18C1"/>
    <w:rsid w:val="002A193A"/>
    <w:rsid w:val="002A2F65"/>
    <w:rsid w:val="002A556F"/>
    <w:rsid w:val="002A5582"/>
    <w:rsid w:val="002A5A1C"/>
    <w:rsid w:val="002A60A4"/>
    <w:rsid w:val="002A790C"/>
    <w:rsid w:val="002B029C"/>
    <w:rsid w:val="002B0686"/>
    <w:rsid w:val="002B0E11"/>
    <w:rsid w:val="002B17E3"/>
    <w:rsid w:val="002B30C3"/>
    <w:rsid w:val="002B31B8"/>
    <w:rsid w:val="002B32C3"/>
    <w:rsid w:val="002B3499"/>
    <w:rsid w:val="002B4BCE"/>
    <w:rsid w:val="002B720A"/>
    <w:rsid w:val="002B7CF8"/>
    <w:rsid w:val="002C04DD"/>
    <w:rsid w:val="002C1D0E"/>
    <w:rsid w:val="002C1E2E"/>
    <w:rsid w:val="002C2714"/>
    <w:rsid w:val="002C30D6"/>
    <w:rsid w:val="002C3B18"/>
    <w:rsid w:val="002C3F11"/>
    <w:rsid w:val="002C4078"/>
    <w:rsid w:val="002C4203"/>
    <w:rsid w:val="002C4C03"/>
    <w:rsid w:val="002C4E1A"/>
    <w:rsid w:val="002C5547"/>
    <w:rsid w:val="002C5A50"/>
    <w:rsid w:val="002C5AE8"/>
    <w:rsid w:val="002C5E28"/>
    <w:rsid w:val="002C664D"/>
    <w:rsid w:val="002C73D5"/>
    <w:rsid w:val="002D0B2D"/>
    <w:rsid w:val="002D16DA"/>
    <w:rsid w:val="002D1BA7"/>
    <w:rsid w:val="002D1C3C"/>
    <w:rsid w:val="002D218D"/>
    <w:rsid w:val="002D3708"/>
    <w:rsid w:val="002D4757"/>
    <w:rsid w:val="002D4CAC"/>
    <w:rsid w:val="002D6909"/>
    <w:rsid w:val="002E1532"/>
    <w:rsid w:val="002E1A39"/>
    <w:rsid w:val="002E1A7C"/>
    <w:rsid w:val="002E1D76"/>
    <w:rsid w:val="002E2ABB"/>
    <w:rsid w:val="002E326B"/>
    <w:rsid w:val="002E37E1"/>
    <w:rsid w:val="002E399E"/>
    <w:rsid w:val="002E40C8"/>
    <w:rsid w:val="002E49FC"/>
    <w:rsid w:val="002E6709"/>
    <w:rsid w:val="002E6A68"/>
    <w:rsid w:val="002F05D0"/>
    <w:rsid w:val="002F06A0"/>
    <w:rsid w:val="002F1857"/>
    <w:rsid w:val="002F1DCE"/>
    <w:rsid w:val="002F2807"/>
    <w:rsid w:val="002F456B"/>
    <w:rsid w:val="002F66AC"/>
    <w:rsid w:val="002F67AB"/>
    <w:rsid w:val="002F6937"/>
    <w:rsid w:val="002F74A3"/>
    <w:rsid w:val="003004D5"/>
    <w:rsid w:val="00300E6E"/>
    <w:rsid w:val="00302168"/>
    <w:rsid w:val="0030296B"/>
    <w:rsid w:val="003048DA"/>
    <w:rsid w:val="00305A60"/>
    <w:rsid w:val="0030671A"/>
    <w:rsid w:val="00306F87"/>
    <w:rsid w:val="0030704A"/>
    <w:rsid w:val="00307312"/>
    <w:rsid w:val="003077B4"/>
    <w:rsid w:val="00310C27"/>
    <w:rsid w:val="00313C2E"/>
    <w:rsid w:val="003155F9"/>
    <w:rsid w:val="00316316"/>
    <w:rsid w:val="00316333"/>
    <w:rsid w:val="003168C5"/>
    <w:rsid w:val="0031794D"/>
    <w:rsid w:val="00320470"/>
    <w:rsid w:val="00320C60"/>
    <w:rsid w:val="003216D7"/>
    <w:rsid w:val="00322352"/>
    <w:rsid w:val="003247D7"/>
    <w:rsid w:val="0032497A"/>
    <w:rsid w:val="003271E1"/>
    <w:rsid w:val="00327CF8"/>
    <w:rsid w:val="00327CFF"/>
    <w:rsid w:val="0033021A"/>
    <w:rsid w:val="00330F9C"/>
    <w:rsid w:val="00331D5D"/>
    <w:rsid w:val="00332F4C"/>
    <w:rsid w:val="003330AB"/>
    <w:rsid w:val="003338B8"/>
    <w:rsid w:val="003366C6"/>
    <w:rsid w:val="00341613"/>
    <w:rsid w:val="00341C0F"/>
    <w:rsid w:val="00341C85"/>
    <w:rsid w:val="00343EE9"/>
    <w:rsid w:val="00344BF7"/>
    <w:rsid w:val="003452B2"/>
    <w:rsid w:val="003453F4"/>
    <w:rsid w:val="0034730E"/>
    <w:rsid w:val="00347E8C"/>
    <w:rsid w:val="00347EDE"/>
    <w:rsid w:val="00350FA0"/>
    <w:rsid w:val="00351264"/>
    <w:rsid w:val="003518EF"/>
    <w:rsid w:val="00351963"/>
    <w:rsid w:val="0035235E"/>
    <w:rsid w:val="00353BD2"/>
    <w:rsid w:val="00354213"/>
    <w:rsid w:val="003546AE"/>
    <w:rsid w:val="0035545D"/>
    <w:rsid w:val="0035636B"/>
    <w:rsid w:val="00357219"/>
    <w:rsid w:val="00360014"/>
    <w:rsid w:val="003604C0"/>
    <w:rsid w:val="0036115D"/>
    <w:rsid w:val="00361219"/>
    <w:rsid w:val="0036161A"/>
    <w:rsid w:val="00361839"/>
    <w:rsid w:val="00364D9A"/>
    <w:rsid w:val="00365752"/>
    <w:rsid w:val="00366039"/>
    <w:rsid w:val="0036649F"/>
    <w:rsid w:val="0036663D"/>
    <w:rsid w:val="003671F8"/>
    <w:rsid w:val="00367FDE"/>
    <w:rsid w:val="00371436"/>
    <w:rsid w:val="00371A17"/>
    <w:rsid w:val="0037238D"/>
    <w:rsid w:val="00373289"/>
    <w:rsid w:val="00373D89"/>
    <w:rsid w:val="00374CDB"/>
    <w:rsid w:val="0037514C"/>
    <w:rsid w:val="00375F4D"/>
    <w:rsid w:val="0037678B"/>
    <w:rsid w:val="00376A5B"/>
    <w:rsid w:val="00377241"/>
    <w:rsid w:val="00377311"/>
    <w:rsid w:val="00377946"/>
    <w:rsid w:val="00380BEF"/>
    <w:rsid w:val="00380FEC"/>
    <w:rsid w:val="00381046"/>
    <w:rsid w:val="00382CB1"/>
    <w:rsid w:val="00382DAD"/>
    <w:rsid w:val="00383736"/>
    <w:rsid w:val="00383B63"/>
    <w:rsid w:val="00384A46"/>
    <w:rsid w:val="00385359"/>
    <w:rsid w:val="00385481"/>
    <w:rsid w:val="003856B2"/>
    <w:rsid w:val="003858C8"/>
    <w:rsid w:val="00387A9C"/>
    <w:rsid w:val="0039074A"/>
    <w:rsid w:val="00390787"/>
    <w:rsid w:val="00390AF6"/>
    <w:rsid w:val="00390D3A"/>
    <w:rsid w:val="00391C46"/>
    <w:rsid w:val="003927B5"/>
    <w:rsid w:val="00392AA6"/>
    <w:rsid w:val="00393E5B"/>
    <w:rsid w:val="003945CF"/>
    <w:rsid w:val="003962D6"/>
    <w:rsid w:val="00396449"/>
    <w:rsid w:val="00396E81"/>
    <w:rsid w:val="003975F9"/>
    <w:rsid w:val="003A0618"/>
    <w:rsid w:val="003A063F"/>
    <w:rsid w:val="003A07C6"/>
    <w:rsid w:val="003A16D5"/>
    <w:rsid w:val="003A1EF4"/>
    <w:rsid w:val="003A2777"/>
    <w:rsid w:val="003A2B0E"/>
    <w:rsid w:val="003A2FDC"/>
    <w:rsid w:val="003A38CF"/>
    <w:rsid w:val="003A41A5"/>
    <w:rsid w:val="003A5B47"/>
    <w:rsid w:val="003A5E06"/>
    <w:rsid w:val="003A70F1"/>
    <w:rsid w:val="003A7434"/>
    <w:rsid w:val="003A799A"/>
    <w:rsid w:val="003A7BD4"/>
    <w:rsid w:val="003B02F0"/>
    <w:rsid w:val="003B059A"/>
    <w:rsid w:val="003B1028"/>
    <w:rsid w:val="003B1566"/>
    <w:rsid w:val="003B1BFD"/>
    <w:rsid w:val="003B33BA"/>
    <w:rsid w:val="003B38E2"/>
    <w:rsid w:val="003B38E4"/>
    <w:rsid w:val="003B52D3"/>
    <w:rsid w:val="003B5EDE"/>
    <w:rsid w:val="003B73E9"/>
    <w:rsid w:val="003B7690"/>
    <w:rsid w:val="003B7D47"/>
    <w:rsid w:val="003C068F"/>
    <w:rsid w:val="003C1375"/>
    <w:rsid w:val="003C19CF"/>
    <w:rsid w:val="003C1AEF"/>
    <w:rsid w:val="003C1FE2"/>
    <w:rsid w:val="003C51DF"/>
    <w:rsid w:val="003C6BE8"/>
    <w:rsid w:val="003C7A8E"/>
    <w:rsid w:val="003D00D8"/>
    <w:rsid w:val="003D071F"/>
    <w:rsid w:val="003D0DCA"/>
    <w:rsid w:val="003D1A91"/>
    <w:rsid w:val="003D1EBF"/>
    <w:rsid w:val="003D1FC1"/>
    <w:rsid w:val="003D2B95"/>
    <w:rsid w:val="003D3D9B"/>
    <w:rsid w:val="003D4102"/>
    <w:rsid w:val="003D410A"/>
    <w:rsid w:val="003D4300"/>
    <w:rsid w:val="003D529C"/>
    <w:rsid w:val="003D54E4"/>
    <w:rsid w:val="003D572B"/>
    <w:rsid w:val="003D5E8B"/>
    <w:rsid w:val="003D5E98"/>
    <w:rsid w:val="003D653A"/>
    <w:rsid w:val="003D7806"/>
    <w:rsid w:val="003E0306"/>
    <w:rsid w:val="003E0564"/>
    <w:rsid w:val="003E0A03"/>
    <w:rsid w:val="003E294E"/>
    <w:rsid w:val="003E3E2C"/>
    <w:rsid w:val="003E52AF"/>
    <w:rsid w:val="003E666E"/>
    <w:rsid w:val="003F1025"/>
    <w:rsid w:val="003F20AB"/>
    <w:rsid w:val="003F29ED"/>
    <w:rsid w:val="003F2C40"/>
    <w:rsid w:val="003F30C1"/>
    <w:rsid w:val="003F32EB"/>
    <w:rsid w:val="003F430F"/>
    <w:rsid w:val="003F4445"/>
    <w:rsid w:val="003F483E"/>
    <w:rsid w:val="003F4B5B"/>
    <w:rsid w:val="003F5CE5"/>
    <w:rsid w:val="003F63AD"/>
    <w:rsid w:val="003F6A20"/>
    <w:rsid w:val="003F7C4D"/>
    <w:rsid w:val="003F7CF1"/>
    <w:rsid w:val="0040037D"/>
    <w:rsid w:val="0040124A"/>
    <w:rsid w:val="00401811"/>
    <w:rsid w:val="00401E10"/>
    <w:rsid w:val="00401ED6"/>
    <w:rsid w:val="00404DF1"/>
    <w:rsid w:val="00404F35"/>
    <w:rsid w:val="004050B1"/>
    <w:rsid w:val="00405B2A"/>
    <w:rsid w:val="004062DD"/>
    <w:rsid w:val="004076CA"/>
    <w:rsid w:val="004078B8"/>
    <w:rsid w:val="004115C3"/>
    <w:rsid w:val="00411943"/>
    <w:rsid w:val="00411B51"/>
    <w:rsid w:val="00411FAD"/>
    <w:rsid w:val="00411FB0"/>
    <w:rsid w:val="004148E7"/>
    <w:rsid w:val="00414A3F"/>
    <w:rsid w:val="00414CF5"/>
    <w:rsid w:val="00414ECB"/>
    <w:rsid w:val="004150F4"/>
    <w:rsid w:val="004157BF"/>
    <w:rsid w:val="00415940"/>
    <w:rsid w:val="00415C22"/>
    <w:rsid w:val="00415E8B"/>
    <w:rsid w:val="00416239"/>
    <w:rsid w:val="004162EA"/>
    <w:rsid w:val="004164D6"/>
    <w:rsid w:val="00416ABF"/>
    <w:rsid w:val="00416B6B"/>
    <w:rsid w:val="00417467"/>
    <w:rsid w:val="00417E61"/>
    <w:rsid w:val="0042433D"/>
    <w:rsid w:val="004243A3"/>
    <w:rsid w:val="00424A4B"/>
    <w:rsid w:val="00425FD4"/>
    <w:rsid w:val="00426FBF"/>
    <w:rsid w:val="00427934"/>
    <w:rsid w:val="0043029A"/>
    <w:rsid w:val="00430AB1"/>
    <w:rsid w:val="0043373D"/>
    <w:rsid w:val="00435435"/>
    <w:rsid w:val="00435991"/>
    <w:rsid w:val="00435C0B"/>
    <w:rsid w:val="00435FAD"/>
    <w:rsid w:val="0043646F"/>
    <w:rsid w:val="00436B48"/>
    <w:rsid w:val="00436EB2"/>
    <w:rsid w:val="004377AC"/>
    <w:rsid w:val="00437888"/>
    <w:rsid w:val="00437C71"/>
    <w:rsid w:val="00437E59"/>
    <w:rsid w:val="00437F96"/>
    <w:rsid w:val="00440EE0"/>
    <w:rsid w:val="00441F06"/>
    <w:rsid w:val="00442975"/>
    <w:rsid w:val="00442AFE"/>
    <w:rsid w:val="004449DC"/>
    <w:rsid w:val="00445085"/>
    <w:rsid w:val="0044535C"/>
    <w:rsid w:val="00446239"/>
    <w:rsid w:val="004466D2"/>
    <w:rsid w:val="00446DF7"/>
    <w:rsid w:val="00450185"/>
    <w:rsid w:val="004512B5"/>
    <w:rsid w:val="00452F90"/>
    <w:rsid w:val="00454042"/>
    <w:rsid w:val="004545CF"/>
    <w:rsid w:val="0045509F"/>
    <w:rsid w:val="00455369"/>
    <w:rsid w:val="004557C3"/>
    <w:rsid w:val="00455BCC"/>
    <w:rsid w:val="004565C5"/>
    <w:rsid w:val="00457492"/>
    <w:rsid w:val="00457A98"/>
    <w:rsid w:val="0046032E"/>
    <w:rsid w:val="004605DC"/>
    <w:rsid w:val="0046062E"/>
    <w:rsid w:val="004621E2"/>
    <w:rsid w:val="0046370C"/>
    <w:rsid w:val="00463AED"/>
    <w:rsid w:val="0046408D"/>
    <w:rsid w:val="00466967"/>
    <w:rsid w:val="00466C0B"/>
    <w:rsid w:val="00470250"/>
    <w:rsid w:val="004702E7"/>
    <w:rsid w:val="004718C7"/>
    <w:rsid w:val="0047211C"/>
    <w:rsid w:val="004725FC"/>
    <w:rsid w:val="004731DE"/>
    <w:rsid w:val="00473960"/>
    <w:rsid w:val="004740C2"/>
    <w:rsid w:val="004754E9"/>
    <w:rsid w:val="004763E3"/>
    <w:rsid w:val="00476534"/>
    <w:rsid w:val="004765FB"/>
    <w:rsid w:val="00476770"/>
    <w:rsid w:val="00476E56"/>
    <w:rsid w:val="00476E60"/>
    <w:rsid w:val="004774A4"/>
    <w:rsid w:val="00480065"/>
    <w:rsid w:val="0048028A"/>
    <w:rsid w:val="00480FBE"/>
    <w:rsid w:val="00481C7C"/>
    <w:rsid w:val="00481EA0"/>
    <w:rsid w:val="004823D6"/>
    <w:rsid w:val="00483CBB"/>
    <w:rsid w:val="00483D82"/>
    <w:rsid w:val="00483DC2"/>
    <w:rsid w:val="0048420B"/>
    <w:rsid w:val="004843E7"/>
    <w:rsid w:val="00484F7A"/>
    <w:rsid w:val="00485AA1"/>
    <w:rsid w:val="0048648C"/>
    <w:rsid w:val="004871DB"/>
    <w:rsid w:val="0048761B"/>
    <w:rsid w:val="00487C8D"/>
    <w:rsid w:val="00490178"/>
    <w:rsid w:val="00490ED5"/>
    <w:rsid w:val="00492396"/>
    <w:rsid w:val="00492B40"/>
    <w:rsid w:val="00492CC1"/>
    <w:rsid w:val="0049309C"/>
    <w:rsid w:val="00494047"/>
    <w:rsid w:val="00495762"/>
    <w:rsid w:val="004959B7"/>
    <w:rsid w:val="00495E6E"/>
    <w:rsid w:val="004979BC"/>
    <w:rsid w:val="004A06EF"/>
    <w:rsid w:val="004A0AFD"/>
    <w:rsid w:val="004A1825"/>
    <w:rsid w:val="004A1E56"/>
    <w:rsid w:val="004A223B"/>
    <w:rsid w:val="004A27B9"/>
    <w:rsid w:val="004A2899"/>
    <w:rsid w:val="004A4E80"/>
    <w:rsid w:val="004A4ED2"/>
    <w:rsid w:val="004A7955"/>
    <w:rsid w:val="004A7DB8"/>
    <w:rsid w:val="004A7F11"/>
    <w:rsid w:val="004A7F57"/>
    <w:rsid w:val="004B0C54"/>
    <w:rsid w:val="004B1DCB"/>
    <w:rsid w:val="004B3513"/>
    <w:rsid w:val="004B35F1"/>
    <w:rsid w:val="004B3727"/>
    <w:rsid w:val="004B4417"/>
    <w:rsid w:val="004B464C"/>
    <w:rsid w:val="004B56EE"/>
    <w:rsid w:val="004B5D39"/>
    <w:rsid w:val="004B736F"/>
    <w:rsid w:val="004C09AB"/>
    <w:rsid w:val="004C1101"/>
    <w:rsid w:val="004C1753"/>
    <w:rsid w:val="004C2513"/>
    <w:rsid w:val="004C2AC5"/>
    <w:rsid w:val="004C475F"/>
    <w:rsid w:val="004C4B7D"/>
    <w:rsid w:val="004C5890"/>
    <w:rsid w:val="004C5DF3"/>
    <w:rsid w:val="004C6D1F"/>
    <w:rsid w:val="004C779C"/>
    <w:rsid w:val="004D00A6"/>
    <w:rsid w:val="004D1233"/>
    <w:rsid w:val="004D1409"/>
    <w:rsid w:val="004D2718"/>
    <w:rsid w:val="004D3B90"/>
    <w:rsid w:val="004D3DAA"/>
    <w:rsid w:val="004D3F29"/>
    <w:rsid w:val="004D403E"/>
    <w:rsid w:val="004D54B0"/>
    <w:rsid w:val="004D6370"/>
    <w:rsid w:val="004D6546"/>
    <w:rsid w:val="004D6A79"/>
    <w:rsid w:val="004D7812"/>
    <w:rsid w:val="004D7E45"/>
    <w:rsid w:val="004E02E6"/>
    <w:rsid w:val="004E0A32"/>
    <w:rsid w:val="004E0C54"/>
    <w:rsid w:val="004E10F5"/>
    <w:rsid w:val="004E228A"/>
    <w:rsid w:val="004E3EDE"/>
    <w:rsid w:val="004E3FDB"/>
    <w:rsid w:val="004E438D"/>
    <w:rsid w:val="004E4A05"/>
    <w:rsid w:val="004E4AEB"/>
    <w:rsid w:val="004F0286"/>
    <w:rsid w:val="004F053D"/>
    <w:rsid w:val="004F0B2A"/>
    <w:rsid w:val="004F182D"/>
    <w:rsid w:val="004F19EA"/>
    <w:rsid w:val="004F26A0"/>
    <w:rsid w:val="004F4369"/>
    <w:rsid w:val="004F462D"/>
    <w:rsid w:val="004F48D9"/>
    <w:rsid w:val="004F6A1B"/>
    <w:rsid w:val="004F728A"/>
    <w:rsid w:val="00502567"/>
    <w:rsid w:val="005026C0"/>
    <w:rsid w:val="005038CF"/>
    <w:rsid w:val="005042EC"/>
    <w:rsid w:val="00504515"/>
    <w:rsid w:val="005045B1"/>
    <w:rsid w:val="00505030"/>
    <w:rsid w:val="00505CDA"/>
    <w:rsid w:val="00505FDC"/>
    <w:rsid w:val="00506648"/>
    <w:rsid w:val="005076D8"/>
    <w:rsid w:val="005077F2"/>
    <w:rsid w:val="005078FB"/>
    <w:rsid w:val="00507D39"/>
    <w:rsid w:val="0051076A"/>
    <w:rsid w:val="005119C5"/>
    <w:rsid w:val="00511C18"/>
    <w:rsid w:val="00511E67"/>
    <w:rsid w:val="00512ECB"/>
    <w:rsid w:val="005131FF"/>
    <w:rsid w:val="00513866"/>
    <w:rsid w:val="00514B0C"/>
    <w:rsid w:val="00515629"/>
    <w:rsid w:val="00516969"/>
    <w:rsid w:val="00516F43"/>
    <w:rsid w:val="00517B08"/>
    <w:rsid w:val="005207B0"/>
    <w:rsid w:val="00521ACA"/>
    <w:rsid w:val="00522238"/>
    <w:rsid w:val="0052390F"/>
    <w:rsid w:val="005246D8"/>
    <w:rsid w:val="00524E7A"/>
    <w:rsid w:val="00525376"/>
    <w:rsid w:val="005256C2"/>
    <w:rsid w:val="0053020F"/>
    <w:rsid w:val="0053025B"/>
    <w:rsid w:val="00530540"/>
    <w:rsid w:val="00530A21"/>
    <w:rsid w:val="0053121F"/>
    <w:rsid w:val="00531F4B"/>
    <w:rsid w:val="00532764"/>
    <w:rsid w:val="00532FBE"/>
    <w:rsid w:val="00533858"/>
    <w:rsid w:val="005339A0"/>
    <w:rsid w:val="00533C43"/>
    <w:rsid w:val="00533CB8"/>
    <w:rsid w:val="00534B81"/>
    <w:rsid w:val="00535C88"/>
    <w:rsid w:val="00535F02"/>
    <w:rsid w:val="00535FCE"/>
    <w:rsid w:val="00537867"/>
    <w:rsid w:val="00537D8F"/>
    <w:rsid w:val="00540846"/>
    <w:rsid w:val="00540898"/>
    <w:rsid w:val="00540B57"/>
    <w:rsid w:val="00540EB9"/>
    <w:rsid w:val="00541755"/>
    <w:rsid w:val="0054240C"/>
    <w:rsid w:val="00542BBC"/>
    <w:rsid w:val="00544DA8"/>
    <w:rsid w:val="005455DB"/>
    <w:rsid w:val="0054616A"/>
    <w:rsid w:val="00546B07"/>
    <w:rsid w:val="00546EE7"/>
    <w:rsid w:val="005470AF"/>
    <w:rsid w:val="005471FC"/>
    <w:rsid w:val="005472D2"/>
    <w:rsid w:val="005508EF"/>
    <w:rsid w:val="00550FEC"/>
    <w:rsid w:val="00551720"/>
    <w:rsid w:val="0055185F"/>
    <w:rsid w:val="0055234E"/>
    <w:rsid w:val="00552D2C"/>
    <w:rsid w:val="005537AA"/>
    <w:rsid w:val="00553A72"/>
    <w:rsid w:val="00553A84"/>
    <w:rsid w:val="00553CF8"/>
    <w:rsid w:val="00553F2A"/>
    <w:rsid w:val="0055433B"/>
    <w:rsid w:val="00554C52"/>
    <w:rsid w:val="005563ED"/>
    <w:rsid w:val="00557630"/>
    <w:rsid w:val="00560511"/>
    <w:rsid w:val="00561EA7"/>
    <w:rsid w:val="00562537"/>
    <w:rsid w:val="005641CD"/>
    <w:rsid w:val="00564401"/>
    <w:rsid w:val="00564938"/>
    <w:rsid w:val="00564A39"/>
    <w:rsid w:val="00564F2C"/>
    <w:rsid w:val="0056510A"/>
    <w:rsid w:val="00565B15"/>
    <w:rsid w:val="00566A36"/>
    <w:rsid w:val="005670DE"/>
    <w:rsid w:val="00570735"/>
    <w:rsid w:val="00571005"/>
    <w:rsid w:val="00571341"/>
    <w:rsid w:val="005717DB"/>
    <w:rsid w:val="00571A5F"/>
    <w:rsid w:val="005721A7"/>
    <w:rsid w:val="00572C50"/>
    <w:rsid w:val="00573575"/>
    <w:rsid w:val="005744E2"/>
    <w:rsid w:val="00574506"/>
    <w:rsid w:val="00574880"/>
    <w:rsid w:val="00574F21"/>
    <w:rsid w:val="00575050"/>
    <w:rsid w:val="00575846"/>
    <w:rsid w:val="00575D45"/>
    <w:rsid w:val="00577B83"/>
    <w:rsid w:val="005803D8"/>
    <w:rsid w:val="005805FB"/>
    <w:rsid w:val="00580FB7"/>
    <w:rsid w:val="005813B6"/>
    <w:rsid w:val="00581AC2"/>
    <w:rsid w:val="00581E39"/>
    <w:rsid w:val="005835C5"/>
    <w:rsid w:val="00583B9D"/>
    <w:rsid w:val="00583BE9"/>
    <w:rsid w:val="00584117"/>
    <w:rsid w:val="00584F83"/>
    <w:rsid w:val="00585652"/>
    <w:rsid w:val="00585824"/>
    <w:rsid w:val="00585B2E"/>
    <w:rsid w:val="00586553"/>
    <w:rsid w:val="005873B1"/>
    <w:rsid w:val="005874CE"/>
    <w:rsid w:val="00590A86"/>
    <w:rsid w:val="00591362"/>
    <w:rsid w:val="005919DF"/>
    <w:rsid w:val="005919FF"/>
    <w:rsid w:val="005920D7"/>
    <w:rsid w:val="0059224D"/>
    <w:rsid w:val="00592825"/>
    <w:rsid w:val="00592962"/>
    <w:rsid w:val="005933DC"/>
    <w:rsid w:val="0059373E"/>
    <w:rsid w:val="00593CB2"/>
    <w:rsid w:val="00593DE9"/>
    <w:rsid w:val="005956E3"/>
    <w:rsid w:val="005977BB"/>
    <w:rsid w:val="00597D09"/>
    <w:rsid w:val="005A01E3"/>
    <w:rsid w:val="005A0B8D"/>
    <w:rsid w:val="005A0B97"/>
    <w:rsid w:val="005A1619"/>
    <w:rsid w:val="005A2E92"/>
    <w:rsid w:val="005A3CF1"/>
    <w:rsid w:val="005A43CD"/>
    <w:rsid w:val="005A43E6"/>
    <w:rsid w:val="005A4F09"/>
    <w:rsid w:val="005A51E8"/>
    <w:rsid w:val="005A54B9"/>
    <w:rsid w:val="005A5FE5"/>
    <w:rsid w:val="005A6589"/>
    <w:rsid w:val="005A7106"/>
    <w:rsid w:val="005A71AC"/>
    <w:rsid w:val="005B0869"/>
    <w:rsid w:val="005B19BF"/>
    <w:rsid w:val="005B1CC0"/>
    <w:rsid w:val="005B1E87"/>
    <w:rsid w:val="005B22BA"/>
    <w:rsid w:val="005B2A0F"/>
    <w:rsid w:val="005B2EA7"/>
    <w:rsid w:val="005B3187"/>
    <w:rsid w:val="005B3218"/>
    <w:rsid w:val="005B4790"/>
    <w:rsid w:val="005B4817"/>
    <w:rsid w:val="005B4A20"/>
    <w:rsid w:val="005B52D6"/>
    <w:rsid w:val="005B72D4"/>
    <w:rsid w:val="005B72E9"/>
    <w:rsid w:val="005B7996"/>
    <w:rsid w:val="005B7A03"/>
    <w:rsid w:val="005B7B41"/>
    <w:rsid w:val="005B7F4D"/>
    <w:rsid w:val="005C0C5C"/>
    <w:rsid w:val="005C0DFA"/>
    <w:rsid w:val="005C1025"/>
    <w:rsid w:val="005C3105"/>
    <w:rsid w:val="005C36B9"/>
    <w:rsid w:val="005C3F72"/>
    <w:rsid w:val="005C4F4D"/>
    <w:rsid w:val="005C59E9"/>
    <w:rsid w:val="005C5BA1"/>
    <w:rsid w:val="005C5F4E"/>
    <w:rsid w:val="005C624B"/>
    <w:rsid w:val="005C62C0"/>
    <w:rsid w:val="005C665A"/>
    <w:rsid w:val="005D0A51"/>
    <w:rsid w:val="005D0B35"/>
    <w:rsid w:val="005D1482"/>
    <w:rsid w:val="005D174D"/>
    <w:rsid w:val="005D1782"/>
    <w:rsid w:val="005D1D75"/>
    <w:rsid w:val="005D1DBF"/>
    <w:rsid w:val="005D24A4"/>
    <w:rsid w:val="005D287D"/>
    <w:rsid w:val="005D28A2"/>
    <w:rsid w:val="005D3B37"/>
    <w:rsid w:val="005D6470"/>
    <w:rsid w:val="005D6C2A"/>
    <w:rsid w:val="005D7191"/>
    <w:rsid w:val="005D7220"/>
    <w:rsid w:val="005D76A0"/>
    <w:rsid w:val="005D7969"/>
    <w:rsid w:val="005E0FD0"/>
    <w:rsid w:val="005E1657"/>
    <w:rsid w:val="005E1F32"/>
    <w:rsid w:val="005E3E02"/>
    <w:rsid w:val="005E43B4"/>
    <w:rsid w:val="005E4B35"/>
    <w:rsid w:val="005E4C6B"/>
    <w:rsid w:val="005E50EB"/>
    <w:rsid w:val="005E54F3"/>
    <w:rsid w:val="005E66AF"/>
    <w:rsid w:val="005E69B1"/>
    <w:rsid w:val="005F099D"/>
    <w:rsid w:val="005F0CAB"/>
    <w:rsid w:val="005F0CDC"/>
    <w:rsid w:val="005F226F"/>
    <w:rsid w:val="005F3517"/>
    <w:rsid w:val="005F399F"/>
    <w:rsid w:val="005F4A0E"/>
    <w:rsid w:val="005F4A9B"/>
    <w:rsid w:val="005F5452"/>
    <w:rsid w:val="005F5A0F"/>
    <w:rsid w:val="005F5E1C"/>
    <w:rsid w:val="005F633F"/>
    <w:rsid w:val="005F63EB"/>
    <w:rsid w:val="005F6A32"/>
    <w:rsid w:val="005F6B66"/>
    <w:rsid w:val="005F729A"/>
    <w:rsid w:val="005F7C71"/>
    <w:rsid w:val="00600F36"/>
    <w:rsid w:val="006011FA"/>
    <w:rsid w:val="006013DB"/>
    <w:rsid w:val="00601956"/>
    <w:rsid w:val="006021CF"/>
    <w:rsid w:val="00602306"/>
    <w:rsid w:val="006025DC"/>
    <w:rsid w:val="00603B7C"/>
    <w:rsid w:val="0060420B"/>
    <w:rsid w:val="0060442A"/>
    <w:rsid w:val="00604520"/>
    <w:rsid w:val="00604F93"/>
    <w:rsid w:val="00607018"/>
    <w:rsid w:val="006077E1"/>
    <w:rsid w:val="006125AC"/>
    <w:rsid w:val="00614872"/>
    <w:rsid w:val="006155D4"/>
    <w:rsid w:val="0061567F"/>
    <w:rsid w:val="00615EF6"/>
    <w:rsid w:val="00617653"/>
    <w:rsid w:val="006208DD"/>
    <w:rsid w:val="0062184E"/>
    <w:rsid w:val="00621CF8"/>
    <w:rsid w:val="0062271C"/>
    <w:rsid w:val="00624453"/>
    <w:rsid w:val="00624CB6"/>
    <w:rsid w:val="0062560F"/>
    <w:rsid w:val="00625DA9"/>
    <w:rsid w:val="006261A3"/>
    <w:rsid w:val="00626295"/>
    <w:rsid w:val="00626994"/>
    <w:rsid w:val="00626B4A"/>
    <w:rsid w:val="0062737C"/>
    <w:rsid w:val="00627BAB"/>
    <w:rsid w:val="00630351"/>
    <w:rsid w:val="00630A9D"/>
    <w:rsid w:val="00631DFD"/>
    <w:rsid w:val="0063319D"/>
    <w:rsid w:val="00634694"/>
    <w:rsid w:val="00634B37"/>
    <w:rsid w:val="006379E2"/>
    <w:rsid w:val="00640175"/>
    <w:rsid w:val="00640FB6"/>
    <w:rsid w:val="00641013"/>
    <w:rsid w:val="0064169E"/>
    <w:rsid w:val="00642244"/>
    <w:rsid w:val="006422AA"/>
    <w:rsid w:val="006423A4"/>
    <w:rsid w:val="0064249E"/>
    <w:rsid w:val="00644FFE"/>
    <w:rsid w:val="00645422"/>
    <w:rsid w:val="006467C9"/>
    <w:rsid w:val="00646D46"/>
    <w:rsid w:val="00647311"/>
    <w:rsid w:val="00647F99"/>
    <w:rsid w:val="006501E7"/>
    <w:rsid w:val="006510BB"/>
    <w:rsid w:val="0065118F"/>
    <w:rsid w:val="00651729"/>
    <w:rsid w:val="00652338"/>
    <w:rsid w:val="0065469E"/>
    <w:rsid w:val="00655742"/>
    <w:rsid w:val="00656A4F"/>
    <w:rsid w:val="00657B90"/>
    <w:rsid w:val="006604BA"/>
    <w:rsid w:val="006637B5"/>
    <w:rsid w:val="00663B25"/>
    <w:rsid w:val="00663EA1"/>
    <w:rsid w:val="0066449E"/>
    <w:rsid w:val="00664AA7"/>
    <w:rsid w:val="006660BE"/>
    <w:rsid w:val="0066613D"/>
    <w:rsid w:val="006663DF"/>
    <w:rsid w:val="006663E4"/>
    <w:rsid w:val="00666500"/>
    <w:rsid w:val="00666BB3"/>
    <w:rsid w:val="0066788A"/>
    <w:rsid w:val="006709B0"/>
    <w:rsid w:val="00670BFA"/>
    <w:rsid w:val="006717D8"/>
    <w:rsid w:val="00671C32"/>
    <w:rsid w:val="006739EF"/>
    <w:rsid w:val="0067490D"/>
    <w:rsid w:val="00674F70"/>
    <w:rsid w:val="006759F1"/>
    <w:rsid w:val="00675D91"/>
    <w:rsid w:val="006770FF"/>
    <w:rsid w:val="006809DA"/>
    <w:rsid w:val="0068175F"/>
    <w:rsid w:val="00682D45"/>
    <w:rsid w:val="006833E6"/>
    <w:rsid w:val="00685547"/>
    <w:rsid w:val="00685DC3"/>
    <w:rsid w:val="00687043"/>
    <w:rsid w:val="00687747"/>
    <w:rsid w:val="00692D27"/>
    <w:rsid w:val="00693001"/>
    <w:rsid w:val="0069376C"/>
    <w:rsid w:val="006941E6"/>
    <w:rsid w:val="00694546"/>
    <w:rsid w:val="00694B90"/>
    <w:rsid w:val="00694E4E"/>
    <w:rsid w:val="006953DF"/>
    <w:rsid w:val="00696E14"/>
    <w:rsid w:val="006A04F7"/>
    <w:rsid w:val="006A0AA0"/>
    <w:rsid w:val="006A12E0"/>
    <w:rsid w:val="006A2C96"/>
    <w:rsid w:val="006A3E9C"/>
    <w:rsid w:val="006A4160"/>
    <w:rsid w:val="006A5377"/>
    <w:rsid w:val="006A57E8"/>
    <w:rsid w:val="006A5836"/>
    <w:rsid w:val="006A5A3C"/>
    <w:rsid w:val="006A759F"/>
    <w:rsid w:val="006A7FFC"/>
    <w:rsid w:val="006B0676"/>
    <w:rsid w:val="006B07CA"/>
    <w:rsid w:val="006B13DC"/>
    <w:rsid w:val="006B221A"/>
    <w:rsid w:val="006B3B46"/>
    <w:rsid w:val="006B470D"/>
    <w:rsid w:val="006C0782"/>
    <w:rsid w:val="006C15E8"/>
    <w:rsid w:val="006C19BA"/>
    <w:rsid w:val="006C1DBD"/>
    <w:rsid w:val="006C2057"/>
    <w:rsid w:val="006C332F"/>
    <w:rsid w:val="006C3B94"/>
    <w:rsid w:val="006C402D"/>
    <w:rsid w:val="006C4315"/>
    <w:rsid w:val="006C6124"/>
    <w:rsid w:val="006C76E6"/>
    <w:rsid w:val="006D05A5"/>
    <w:rsid w:val="006D0E59"/>
    <w:rsid w:val="006D12D2"/>
    <w:rsid w:val="006D1F0F"/>
    <w:rsid w:val="006D27E9"/>
    <w:rsid w:val="006D2D34"/>
    <w:rsid w:val="006D4AA3"/>
    <w:rsid w:val="006E1473"/>
    <w:rsid w:val="006E1ACA"/>
    <w:rsid w:val="006E53EE"/>
    <w:rsid w:val="006E5803"/>
    <w:rsid w:val="006E5894"/>
    <w:rsid w:val="006E6486"/>
    <w:rsid w:val="006E7224"/>
    <w:rsid w:val="006E7394"/>
    <w:rsid w:val="006F0264"/>
    <w:rsid w:val="006F1FCF"/>
    <w:rsid w:val="006F2E49"/>
    <w:rsid w:val="006F3161"/>
    <w:rsid w:val="006F3662"/>
    <w:rsid w:val="006F3C03"/>
    <w:rsid w:val="006F4039"/>
    <w:rsid w:val="006F428A"/>
    <w:rsid w:val="006F5260"/>
    <w:rsid w:val="006F5E95"/>
    <w:rsid w:val="006F612C"/>
    <w:rsid w:val="006F71AA"/>
    <w:rsid w:val="006F725F"/>
    <w:rsid w:val="006F79B5"/>
    <w:rsid w:val="006F7CAC"/>
    <w:rsid w:val="00700820"/>
    <w:rsid w:val="00700B89"/>
    <w:rsid w:val="0070117A"/>
    <w:rsid w:val="007014D7"/>
    <w:rsid w:val="00702627"/>
    <w:rsid w:val="00704BC7"/>
    <w:rsid w:val="00705E05"/>
    <w:rsid w:val="007060FA"/>
    <w:rsid w:val="00707C8A"/>
    <w:rsid w:val="00707D0D"/>
    <w:rsid w:val="00712F34"/>
    <w:rsid w:val="007141F2"/>
    <w:rsid w:val="00714460"/>
    <w:rsid w:val="007147C4"/>
    <w:rsid w:val="00714DAA"/>
    <w:rsid w:val="00714DB0"/>
    <w:rsid w:val="007150F8"/>
    <w:rsid w:val="00715346"/>
    <w:rsid w:val="00715995"/>
    <w:rsid w:val="007167D7"/>
    <w:rsid w:val="00716C39"/>
    <w:rsid w:val="0071739B"/>
    <w:rsid w:val="00717E6C"/>
    <w:rsid w:val="00717FD9"/>
    <w:rsid w:val="007202A2"/>
    <w:rsid w:val="007208FC"/>
    <w:rsid w:val="00720DDA"/>
    <w:rsid w:val="00721519"/>
    <w:rsid w:val="00721ADF"/>
    <w:rsid w:val="007223F0"/>
    <w:rsid w:val="007226E4"/>
    <w:rsid w:val="00722A4E"/>
    <w:rsid w:val="00723313"/>
    <w:rsid w:val="00724155"/>
    <w:rsid w:val="007241D9"/>
    <w:rsid w:val="00725944"/>
    <w:rsid w:val="007263E0"/>
    <w:rsid w:val="00726601"/>
    <w:rsid w:val="007266E8"/>
    <w:rsid w:val="00726931"/>
    <w:rsid w:val="00727F4F"/>
    <w:rsid w:val="007312E5"/>
    <w:rsid w:val="0073208A"/>
    <w:rsid w:val="007335C1"/>
    <w:rsid w:val="00733945"/>
    <w:rsid w:val="00733A01"/>
    <w:rsid w:val="0073540E"/>
    <w:rsid w:val="00735683"/>
    <w:rsid w:val="00735789"/>
    <w:rsid w:val="007371FE"/>
    <w:rsid w:val="00737205"/>
    <w:rsid w:val="007377EC"/>
    <w:rsid w:val="0074014E"/>
    <w:rsid w:val="00740429"/>
    <w:rsid w:val="00740680"/>
    <w:rsid w:val="0074088C"/>
    <w:rsid w:val="00740C31"/>
    <w:rsid w:val="0074147F"/>
    <w:rsid w:val="007414DD"/>
    <w:rsid w:val="00741F03"/>
    <w:rsid w:val="00742917"/>
    <w:rsid w:val="00743A07"/>
    <w:rsid w:val="00744CF3"/>
    <w:rsid w:val="00745198"/>
    <w:rsid w:val="007455F8"/>
    <w:rsid w:val="00745780"/>
    <w:rsid w:val="00745F7F"/>
    <w:rsid w:val="007468CD"/>
    <w:rsid w:val="007503C3"/>
    <w:rsid w:val="0075238E"/>
    <w:rsid w:val="007525A1"/>
    <w:rsid w:val="00752915"/>
    <w:rsid w:val="00752A1B"/>
    <w:rsid w:val="0075323F"/>
    <w:rsid w:val="00753E8D"/>
    <w:rsid w:val="007552AA"/>
    <w:rsid w:val="00755A91"/>
    <w:rsid w:val="00755C5B"/>
    <w:rsid w:val="007561DE"/>
    <w:rsid w:val="007564E8"/>
    <w:rsid w:val="00756964"/>
    <w:rsid w:val="00756C0C"/>
    <w:rsid w:val="007570A3"/>
    <w:rsid w:val="00760763"/>
    <w:rsid w:val="00760BD9"/>
    <w:rsid w:val="00760E7D"/>
    <w:rsid w:val="00761136"/>
    <w:rsid w:val="007615ED"/>
    <w:rsid w:val="00761783"/>
    <w:rsid w:val="00761DD4"/>
    <w:rsid w:val="0076295B"/>
    <w:rsid w:val="00764766"/>
    <w:rsid w:val="00764CEA"/>
    <w:rsid w:val="007706C3"/>
    <w:rsid w:val="00772075"/>
    <w:rsid w:val="0077291A"/>
    <w:rsid w:val="00774ED9"/>
    <w:rsid w:val="0077517A"/>
    <w:rsid w:val="00775742"/>
    <w:rsid w:val="00776714"/>
    <w:rsid w:val="007774FB"/>
    <w:rsid w:val="00780236"/>
    <w:rsid w:val="00780285"/>
    <w:rsid w:val="0078039E"/>
    <w:rsid w:val="007811FA"/>
    <w:rsid w:val="0078173F"/>
    <w:rsid w:val="007824FE"/>
    <w:rsid w:val="00782725"/>
    <w:rsid w:val="00783F7E"/>
    <w:rsid w:val="00783FB7"/>
    <w:rsid w:val="00784542"/>
    <w:rsid w:val="007846A6"/>
    <w:rsid w:val="00785764"/>
    <w:rsid w:val="007861A5"/>
    <w:rsid w:val="007864BC"/>
    <w:rsid w:val="00786D57"/>
    <w:rsid w:val="00787D2A"/>
    <w:rsid w:val="0079000D"/>
    <w:rsid w:val="00791E01"/>
    <w:rsid w:val="007922E6"/>
    <w:rsid w:val="007929BA"/>
    <w:rsid w:val="0079393B"/>
    <w:rsid w:val="00794B7B"/>
    <w:rsid w:val="007953AB"/>
    <w:rsid w:val="0079559C"/>
    <w:rsid w:val="00795F61"/>
    <w:rsid w:val="0079721F"/>
    <w:rsid w:val="00797750"/>
    <w:rsid w:val="007A101E"/>
    <w:rsid w:val="007A28D2"/>
    <w:rsid w:val="007A3D77"/>
    <w:rsid w:val="007A47AE"/>
    <w:rsid w:val="007A4E25"/>
    <w:rsid w:val="007A5810"/>
    <w:rsid w:val="007A6810"/>
    <w:rsid w:val="007A789A"/>
    <w:rsid w:val="007A7C89"/>
    <w:rsid w:val="007B07AA"/>
    <w:rsid w:val="007B0919"/>
    <w:rsid w:val="007B1C86"/>
    <w:rsid w:val="007B23AF"/>
    <w:rsid w:val="007B2F25"/>
    <w:rsid w:val="007B2F6D"/>
    <w:rsid w:val="007B33D5"/>
    <w:rsid w:val="007B485E"/>
    <w:rsid w:val="007B53BE"/>
    <w:rsid w:val="007B54EA"/>
    <w:rsid w:val="007B6ABF"/>
    <w:rsid w:val="007B74E6"/>
    <w:rsid w:val="007B7FEC"/>
    <w:rsid w:val="007C1396"/>
    <w:rsid w:val="007C15C1"/>
    <w:rsid w:val="007C1934"/>
    <w:rsid w:val="007C219B"/>
    <w:rsid w:val="007C21E0"/>
    <w:rsid w:val="007C2FA4"/>
    <w:rsid w:val="007C3434"/>
    <w:rsid w:val="007C3678"/>
    <w:rsid w:val="007C3EA7"/>
    <w:rsid w:val="007C402B"/>
    <w:rsid w:val="007C421E"/>
    <w:rsid w:val="007C4325"/>
    <w:rsid w:val="007C4979"/>
    <w:rsid w:val="007C4F11"/>
    <w:rsid w:val="007C5200"/>
    <w:rsid w:val="007C57C4"/>
    <w:rsid w:val="007C6750"/>
    <w:rsid w:val="007C6FF7"/>
    <w:rsid w:val="007C767A"/>
    <w:rsid w:val="007C7D10"/>
    <w:rsid w:val="007D0061"/>
    <w:rsid w:val="007D0260"/>
    <w:rsid w:val="007D0312"/>
    <w:rsid w:val="007D03EE"/>
    <w:rsid w:val="007D08F6"/>
    <w:rsid w:val="007D0A22"/>
    <w:rsid w:val="007D4217"/>
    <w:rsid w:val="007D5223"/>
    <w:rsid w:val="007D5B18"/>
    <w:rsid w:val="007D6506"/>
    <w:rsid w:val="007D7078"/>
    <w:rsid w:val="007D73B4"/>
    <w:rsid w:val="007D7FAF"/>
    <w:rsid w:val="007E05F1"/>
    <w:rsid w:val="007E0EE4"/>
    <w:rsid w:val="007E17E6"/>
    <w:rsid w:val="007E1CB0"/>
    <w:rsid w:val="007E279F"/>
    <w:rsid w:val="007E3B24"/>
    <w:rsid w:val="007E4685"/>
    <w:rsid w:val="007E5120"/>
    <w:rsid w:val="007E59BF"/>
    <w:rsid w:val="007E5B9A"/>
    <w:rsid w:val="007E77CE"/>
    <w:rsid w:val="007F0227"/>
    <w:rsid w:val="007F02D0"/>
    <w:rsid w:val="007F0ED1"/>
    <w:rsid w:val="007F11D3"/>
    <w:rsid w:val="007F264F"/>
    <w:rsid w:val="007F2946"/>
    <w:rsid w:val="007F29EA"/>
    <w:rsid w:val="007F3793"/>
    <w:rsid w:val="007F3C96"/>
    <w:rsid w:val="007F4759"/>
    <w:rsid w:val="007F5936"/>
    <w:rsid w:val="007F59A7"/>
    <w:rsid w:val="007F6070"/>
    <w:rsid w:val="007F62AA"/>
    <w:rsid w:val="007F6535"/>
    <w:rsid w:val="007F7920"/>
    <w:rsid w:val="00801100"/>
    <w:rsid w:val="00801EC6"/>
    <w:rsid w:val="00802D31"/>
    <w:rsid w:val="00802FCD"/>
    <w:rsid w:val="00804499"/>
    <w:rsid w:val="008058C3"/>
    <w:rsid w:val="008071A1"/>
    <w:rsid w:val="00807FFA"/>
    <w:rsid w:val="00810C8E"/>
    <w:rsid w:val="008111C8"/>
    <w:rsid w:val="008113EA"/>
    <w:rsid w:val="00811E22"/>
    <w:rsid w:val="00811E6F"/>
    <w:rsid w:val="00814C49"/>
    <w:rsid w:val="008151BC"/>
    <w:rsid w:val="008156B1"/>
    <w:rsid w:val="008157BF"/>
    <w:rsid w:val="00817AD0"/>
    <w:rsid w:val="00817CCE"/>
    <w:rsid w:val="0082006F"/>
    <w:rsid w:val="00820632"/>
    <w:rsid w:val="00820B3D"/>
    <w:rsid w:val="00820EF0"/>
    <w:rsid w:val="00820F5C"/>
    <w:rsid w:val="008210F5"/>
    <w:rsid w:val="00821D7B"/>
    <w:rsid w:val="00823BED"/>
    <w:rsid w:val="00825C5E"/>
    <w:rsid w:val="00826553"/>
    <w:rsid w:val="008278D6"/>
    <w:rsid w:val="00827A29"/>
    <w:rsid w:val="00827B4A"/>
    <w:rsid w:val="008311E7"/>
    <w:rsid w:val="008315CA"/>
    <w:rsid w:val="00832AE5"/>
    <w:rsid w:val="00832B2A"/>
    <w:rsid w:val="008341D4"/>
    <w:rsid w:val="0083421A"/>
    <w:rsid w:val="0083436A"/>
    <w:rsid w:val="00835F12"/>
    <w:rsid w:val="00835FA3"/>
    <w:rsid w:val="0083638E"/>
    <w:rsid w:val="0083725F"/>
    <w:rsid w:val="0083763C"/>
    <w:rsid w:val="00840043"/>
    <w:rsid w:val="008405A1"/>
    <w:rsid w:val="008406FA"/>
    <w:rsid w:val="00841A61"/>
    <w:rsid w:val="00841AB7"/>
    <w:rsid w:val="008436FA"/>
    <w:rsid w:val="00843D17"/>
    <w:rsid w:val="00843F30"/>
    <w:rsid w:val="0084462C"/>
    <w:rsid w:val="00844DCB"/>
    <w:rsid w:val="00844E22"/>
    <w:rsid w:val="00845DD0"/>
    <w:rsid w:val="00846D33"/>
    <w:rsid w:val="00846E3E"/>
    <w:rsid w:val="008475B2"/>
    <w:rsid w:val="00850361"/>
    <w:rsid w:val="00850423"/>
    <w:rsid w:val="00853598"/>
    <w:rsid w:val="00853B61"/>
    <w:rsid w:val="008540FC"/>
    <w:rsid w:val="00855165"/>
    <w:rsid w:val="00856118"/>
    <w:rsid w:val="0085630D"/>
    <w:rsid w:val="00857869"/>
    <w:rsid w:val="008612A7"/>
    <w:rsid w:val="00861FB7"/>
    <w:rsid w:val="00862A2D"/>
    <w:rsid w:val="00863B82"/>
    <w:rsid w:val="00864162"/>
    <w:rsid w:val="008645AF"/>
    <w:rsid w:val="00865349"/>
    <w:rsid w:val="00865625"/>
    <w:rsid w:val="00865C4D"/>
    <w:rsid w:val="0086773E"/>
    <w:rsid w:val="00867D03"/>
    <w:rsid w:val="00871484"/>
    <w:rsid w:val="00871E55"/>
    <w:rsid w:val="00874473"/>
    <w:rsid w:val="00874657"/>
    <w:rsid w:val="00874E3E"/>
    <w:rsid w:val="00874F87"/>
    <w:rsid w:val="00875070"/>
    <w:rsid w:val="00876068"/>
    <w:rsid w:val="00877F49"/>
    <w:rsid w:val="00880475"/>
    <w:rsid w:val="0088052C"/>
    <w:rsid w:val="00880C76"/>
    <w:rsid w:val="008828EC"/>
    <w:rsid w:val="0088607C"/>
    <w:rsid w:val="008861AB"/>
    <w:rsid w:val="00886B49"/>
    <w:rsid w:val="00886F89"/>
    <w:rsid w:val="008874BE"/>
    <w:rsid w:val="00891009"/>
    <w:rsid w:val="0089115A"/>
    <w:rsid w:val="00891FBA"/>
    <w:rsid w:val="00892C41"/>
    <w:rsid w:val="00893251"/>
    <w:rsid w:val="00893648"/>
    <w:rsid w:val="0089393A"/>
    <w:rsid w:val="0089422C"/>
    <w:rsid w:val="008947E5"/>
    <w:rsid w:val="008965C3"/>
    <w:rsid w:val="008A0076"/>
    <w:rsid w:val="008A1F48"/>
    <w:rsid w:val="008A21B0"/>
    <w:rsid w:val="008A3E21"/>
    <w:rsid w:val="008A40AE"/>
    <w:rsid w:val="008A4AE0"/>
    <w:rsid w:val="008A52CF"/>
    <w:rsid w:val="008A56B4"/>
    <w:rsid w:val="008A60BB"/>
    <w:rsid w:val="008A61BA"/>
    <w:rsid w:val="008A6E91"/>
    <w:rsid w:val="008A7555"/>
    <w:rsid w:val="008A7683"/>
    <w:rsid w:val="008B0091"/>
    <w:rsid w:val="008B0513"/>
    <w:rsid w:val="008B07CF"/>
    <w:rsid w:val="008B23B7"/>
    <w:rsid w:val="008B5154"/>
    <w:rsid w:val="008B66C7"/>
    <w:rsid w:val="008B6D88"/>
    <w:rsid w:val="008B7654"/>
    <w:rsid w:val="008B77A7"/>
    <w:rsid w:val="008C19C3"/>
    <w:rsid w:val="008C1D25"/>
    <w:rsid w:val="008C29BB"/>
    <w:rsid w:val="008C2ABD"/>
    <w:rsid w:val="008C3FC8"/>
    <w:rsid w:val="008C4114"/>
    <w:rsid w:val="008C4323"/>
    <w:rsid w:val="008C4ABA"/>
    <w:rsid w:val="008C4B58"/>
    <w:rsid w:val="008C4C25"/>
    <w:rsid w:val="008C4C8D"/>
    <w:rsid w:val="008C5608"/>
    <w:rsid w:val="008C72AD"/>
    <w:rsid w:val="008C777F"/>
    <w:rsid w:val="008C787F"/>
    <w:rsid w:val="008D0AD7"/>
    <w:rsid w:val="008D0F4B"/>
    <w:rsid w:val="008D1273"/>
    <w:rsid w:val="008D17B1"/>
    <w:rsid w:val="008D1D09"/>
    <w:rsid w:val="008D1EB0"/>
    <w:rsid w:val="008D1F7A"/>
    <w:rsid w:val="008D1F9A"/>
    <w:rsid w:val="008D24FE"/>
    <w:rsid w:val="008D2D43"/>
    <w:rsid w:val="008D346B"/>
    <w:rsid w:val="008D39A7"/>
    <w:rsid w:val="008D3A3A"/>
    <w:rsid w:val="008D3EFA"/>
    <w:rsid w:val="008D4356"/>
    <w:rsid w:val="008D5A3C"/>
    <w:rsid w:val="008D5DF4"/>
    <w:rsid w:val="008D63DB"/>
    <w:rsid w:val="008D6B2E"/>
    <w:rsid w:val="008D79CC"/>
    <w:rsid w:val="008E00F4"/>
    <w:rsid w:val="008E117F"/>
    <w:rsid w:val="008E18ED"/>
    <w:rsid w:val="008E195E"/>
    <w:rsid w:val="008E3E03"/>
    <w:rsid w:val="008E5A76"/>
    <w:rsid w:val="008E642F"/>
    <w:rsid w:val="008E6C23"/>
    <w:rsid w:val="008E7316"/>
    <w:rsid w:val="008E74F4"/>
    <w:rsid w:val="008F02BF"/>
    <w:rsid w:val="008F2253"/>
    <w:rsid w:val="008F5F9F"/>
    <w:rsid w:val="008F6041"/>
    <w:rsid w:val="008F7972"/>
    <w:rsid w:val="008F7AE8"/>
    <w:rsid w:val="00900D1F"/>
    <w:rsid w:val="009018BD"/>
    <w:rsid w:val="009019C8"/>
    <w:rsid w:val="0090200B"/>
    <w:rsid w:val="0090313D"/>
    <w:rsid w:val="00903D01"/>
    <w:rsid w:val="00904DCE"/>
    <w:rsid w:val="009051BD"/>
    <w:rsid w:val="00905E27"/>
    <w:rsid w:val="00906DE8"/>
    <w:rsid w:val="00907B1D"/>
    <w:rsid w:val="00911D09"/>
    <w:rsid w:val="00911E4E"/>
    <w:rsid w:val="0091250C"/>
    <w:rsid w:val="00913B1C"/>
    <w:rsid w:val="00913E82"/>
    <w:rsid w:val="00915C45"/>
    <w:rsid w:val="00915F16"/>
    <w:rsid w:val="0091624B"/>
    <w:rsid w:val="009166F7"/>
    <w:rsid w:val="009210F8"/>
    <w:rsid w:val="009225EB"/>
    <w:rsid w:val="009232FF"/>
    <w:rsid w:val="00924116"/>
    <w:rsid w:val="00925DE7"/>
    <w:rsid w:val="00925DEE"/>
    <w:rsid w:val="00926904"/>
    <w:rsid w:val="00926DC5"/>
    <w:rsid w:val="009270C7"/>
    <w:rsid w:val="009279CB"/>
    <w:rsid w:val="0093171E"/>
    <w:rsid w:val="00931D62"/>
    <w:rsid w:val="00932DF0"/>
    <w:rsid w:val="009330D8"/>
    <w:rsid w:val="00933C65"/>
    <w:rsid w:val="009340BF"/>
    <w:rsid w:val="00934ABC"/>
    <w:rsid w:val="00934CB7"/>
    <w:rsid w:val="009357E7"/>
    <w:rsid w:val="00935EDF"/>
    <w:rsid w:val="0093678B"/>
    <w:rsid w:val="0093695B"/>
    <w:rsid w:val="00936F59"/>
    <w:rsid w:val="00937023"/>
    <w:rsid w:val="00937370"/>
    <w:rsid w:val="009408B2"/>
    <w:rsid w:val="009413E8"/>
    <w:rsid w:val="0094235A"/>
    <w:rsid w:val="009424FB"/>
    <w:rsid w:val="009425C5"/>
    <w:rsid w:val="00942642"/>
    <w:rsid w:val="00943183"/>
    <w:rsid w:val="009436E7"/>
    <w:rsid w:val="009438E1"/>
    <w:rsid w:val="00943AAF"/>
    <w:rsid w:val="00944C0D"/>
    <w:rsid w:val="00944C40"/>
    <w:rsid w:val="0094547F"/>
    <w:rsid w:val="0094592C"/>
    <w:rsid w:val="00945D62"/>
    <w:rsid w:val="0094678C"/>
    <w:rsid w:val="00946E39"/>
    <w:rsid w:val="00947253"/>
    <w:rsid w:val="00947589"/>
    <w:rsid w:val="009502E4"/>
    <w:rsid w:val="009504CD"/>
    <w:rsid w:val="00951868"/>
    <w:rsid w:val="0095239D"/>
    <w:rsid w:val="0095410E"/>
    <w:rsid w:val="00954828"/>
    <w:rsid w:val="009569C6"/>
    <w:rsid w:val="00957ED1"/>
    <w:rsid w:val="00960264"/>
    <w:rsid w:val="009607DC"/>
    <w:rsid w:val="00961100"/>
    <w:rsid w:val="00962BFA"/>
    <w:rsid w:val="00962C60"/>
    <w:rsid w:val="009630A1"/>
    <w:rsid w:val="00963ACF"/>
    <w:rsid w:val="00964777"/>
    <w:rsid w:val="009652C9"/>
    <w:rsid w:val="00965484"/>
    <w:rsid w:val="00965B3E"/>
    <w:rsid w:val="00965E69"/>
    <w:rsid w:val="009700E4"/>
    <w:rsid w:val="00970C6A"/>
    <w:rsid w:val="00971924"/>
    <w:rsid w:val="00972195"/>
    <w:rsid w:val="00972A7D"/>
    <w:rsid w:val="00972C41"/>
    <w:rsid w:val="00973360"/>
    <w:rsid w:val="0097340E"/>
    <w:rsid w:val="00973576"/>
    <w:rsid w:val="00973805"/>
    <w:rsid w:val="009748FD"/>
    <w:rsid w:val="00975E7A"/>
    <w:rsid w:val="00976293"/>
    <w:rsid w:val="00976A33"/>
    <w:rsid w:val="009779A5"/>
    <w:rsid w:val="009810E3"/>
    <w:rsid w:val="00983A1D"/>
    <w:rsid w:val="00983AF1"/>
    <w:rsid w:val="00985D43"/>
    <w:rsid w:val="00985E02"/>
    <w:rsid w:val="00991459"/>
    <w:rsid w:val="00991749"/>
    <w:rsid w:val="00992C57"/>
    <w:rsid w:val="00993044"/>
    <w:rsid w:val="00993ED1"/>
    <w:rsid w:val="00993F79"/>
    <w:rsid w:val="009943E4"/>
    <w:rsid w:val="0099454A"/>
    <w:rsid w:val="009948B0"/>
    <w:rsid w:val="00994E85"/>
    <w:rsid w:val="00995098"/>
    <w:rsid w:val="009951A5"/>
    <w:rsid w:val="00996FB0"/>
    <w:rsid w:val="00997082"/>
    <w:rsid w:val="00997C1D"/>
    <w:rsid w:val="00997C23"/>
    <w:rsid w:val="00997E62"/>
    <w:rsid w:val="00997EB2"/>
    <w:rsid w:val="009A0B5C"/>
    <w:rsid w:val="009A1270"/>
    <w:rsid w:val="009A2033"/>
    <w:rsid w:val="009A282F"/>
    <w:rsid w:val="009A2D63"/>
    <w:rsid w:val="009A2EAC"/>
    <w:rsid w:val="009A4C2E"/>
    <w:rsid w:val="009A62DF"/>
    <w:rsid w:val="009A7B1D"/>
    <w:rsid w:val="009A7EA1"/>
    <w:rsid w:val="009A7F5B"/>
    <w:rsid w:val="009B058D"/>
    <w:rsid w:val="009B07C4"/>
    <w:rsid w:val="009B119B"/>
    <w:rsid w:val="009B236E"/>
    <w:rsid w:val="009B2B52"/>
    <w:rsid w:val="009B3347"/>
    <w:rsid w:val="009B33C9"/>
    <w:rsid w:val="009B36D3"/>
    <w:rsid w:val="009B537A"/>
    <w:rsid w:val="009B5E3F"/>
    <w:rsid w:val="009B6559"/>
    <w:rsid w:val="009B681F"/>
    <w:rsid w:val="009B7CA2"/>
    <w:rsid w:val="009C01F2"/>
    <w:rsid w:val="009C121B"/>
    <w:rsid w:val="009C247E"/>
    <w:rsid w:val="009C26B5"/>
    <w:rsid w:val="009C4842"/>
    <w:rsid w:val="009C4E37"/>
    <w:rsid w:val="009C5F48"/>
    <w:rsid w:val="009C6424"/>
    <w:rsid w:val="009C6840"/>
    <w:rsid w:val="009C6A53"/>
    <w:rsid w:val="009C78A2"/>
    <w:rsid w:val="009D011B"/>
    <w:rsid w:val="009D0687"/>
    <w:rsid w:val="009D2401"/>
    <w:rsid w:val="009D2789"/>
    <w:rsid w:val="009D2B35"/>
    <w:rsid w:val="009D2DEC"/>
    <w:rsid w:val="009D301B"/>
    <w:rsid w:val="009D33A8"/>
    <w:rsid w:val="009D36E6"/>
    <w:rsid w:val="009D385E"/>
    <w:rsid w:val="009D3AE7"/>
    <w:rsid w:val="009D45BA"/>
    <w:rsid w:val="009D4AA5"/>
    <w:rsid w:val="009D7D7B"/>
    <w:rsid w:val="009E071D"/>
    <w:rsid w:val="009E09CD"/>
    <w:rsid w:val="009E0D4C"/>
    <w:rsid w:val="009E18AC"/>
    <w:rsid w:val="009E23DE"/>
    <w:rsid w:val="009E2D98"/>
    <w:rsid w:val="009E3F01"/>
    <w:rsid w:val="009E518F"/>
    <w:rsid w:val="009E5CC1"/>
    <w:rsid w:val="009E68F4"/>
    <w:rsid w:val="009E6A11"/>
    <w:rsid w:val="009E6AF9"/>
    <w:rsid w:val="009E723F"/>
    <w:rsid w:val="009F0AC5"/>
    <w:rsid w:val="009F12AD"/>
    <w:rsid w:val="009F15F2"/>
    <w:rsid w:val="009F18B0"/>
    <w:rsid w:val="009F1B6C"/>
    <w:rsid w:val="009F1BA7"/>
    <w:rsid w:val="009F2853"/>
    <w:rsid w:val="009F2F1F"/>
    <w:rsid w:val="009F4511"/>
    <w:rsid w:val="009F472B"/>
    <w:rsid w:val="009F47FB"/>
    <w:rsid w:val="009F5376"/>
    <w:rsid w:val="009F687F"/>
    <w:rsid w:val="00A004A7"/>
    <w:rsid w:val="00A00EF6"/>
    <w:rsid w:val="00A00F39"/>
    <w:rsid w:val="00A00FE4"/>
    <w:rsid w:val="00A013B3"/>
    <w:rsid w:val="00A023BC"/>
    <w:rsid w:val="00A02641"/>
    <w:rsid w:val="00A02B21"/>
    <w:rsid w:val="00A02D77"/>
    <w:rsid w:val="00A031A1"/>
    <w:rsid w:val="00A041AE"/>
    <w:rsid w:val="00A05032"/>
    <w:rsid w:val="00A05A52"/>
    <w:rsid w:val="00A06077"/>
    <w:rsid w:val="00A060FC"/>
    <w:rsid w:val="00A06B48"/>
    <w:rsid w:val="00A07CC4"/>
    <w:rsid w:val="00A10649"/>
    <w:rsid w:val="00A1064A"/>
    <w:rsid w:val="00A106EB"/>
    <w:rsid w:val="00A10AD0"/>
    <w:rsid w:val="00A10C2F"/>
    <w:rsid w:val="00A12B24"/>
    <w:rsid w:val="00A13BE9"/>
    <w:rsid w:val="00A16A4F"/>
    <w:rsid w:val="00A16F71"/>
    <w:rsid w:val="00A173AB"/>
    <w:rsid w:val="00A17E50"/>
    <w:rsid w:val="00A2036E"/>
    <w:rsid w:val="00A216BD"/>
    <w:rsid w:val="00A2198F"/>
    <w:rsid w:val="00A21D2E"/>
    <w:rsid w:val="00A228A1"/>
    <w:rsid w:val="00A246BB"/>
    <w:rsid w:val="00A24AA1"/>
    <w:rsid w:val="00A24FC5"/>
    <w:rsid w:val="00A25B24"/>
    <w:rsid w:val="00A25DB4"/>
    <w:rsid w:val="00A264DC"/>
    <w:rsid w:val="00A267AA"/>
    <w:rsid w:val="00A27A23"/>
    <w:rsid w:val="00A27B66"/>
    <w:rsid w:val="00A30BA6"/>
    <w:rsid w:val="00A30FBB"/>
    <w:rsid w:val="00A3134F"/>
    <w:rsid w:val="00A31529"/>
    <w:rsid w:val="00A318F0"/>
    <w:rsid w:val="00A33733"/>
    <w:rsid w:val="00A33A1A"/>
    <w:rsid w:val="00A33BAB"/>
    <w:rsid w:val="00A33E77"/>
    <w:rsid w:val="00A3455D"/>
    <w:rsid w:val="00A34D05"/>
    <w:rsid w:val="00A34EB5"/>
    <w:rsid w:val="00A350AF"/>
    <w:rsid w:val="00A366E5"/>
    <w:rsid w:val="00A3681A"/>
    <w:rsid w:val="00A37CEF"/>
    <w:rsid w:val="00A40AD4"/>
    <w:rsid w:val="00A4151A"/>
    <w:rsid w:val="00A41E83"/>
    <w:rsid w:val="00A425A1"/>
    <w:rsid w:val="00A42743"/>
    <w:rsid w:val="00A42FB6"/>
    <w:rsid w:val="00A430C7"/>
    <w:rsid w:val="00A4515F"/>
    <w:rsid w:val="00A45C69"/>
    <w:rsid w:val="00A45D1D"/>
    <w:rsid w:val="00A45E01"/>
    <w:rsid w:val="00A45F57"/>
    <w:rsid w:val="00A467C0"/>
    <w:rsid w:val="00A46AE3"/>
    <w:rsid w:val="00A46D0E"/>
    <w:rsid w:val="00A50DB0"/>
    <w:rsid w:val="00A5142F"/>
    <w:rsid w:val="00A5156D"/>
    <w:rsid w:val="00A515DE"/>
    <w:rsid w:val="00A51A6B"/>
    <w:rsid w:val="00A525DB"/>
    <w:rsid w:val="00A53288"/>
    <w:rsid w:val="00A565A2"/>
    <w:rsid w:val="00A574F8"/>
    <w:rsid w:val="00A57717"/>
    <w:rsid w:val="00A61085"/>
    <w:rsid w:val="00A640AC"/>
    <w:rsid w:val="00A64C17"/>
    <w:rsid w:val="00A65327"/>
    <w:rsid w:val="00A65C4D"/>
    <w:rsid w:val="00A6753F"/>
    <w:rsid w:val="00A70B77"/>
    <w:rsid w:val="00A71C52"/>
    <w:rsid w:val="00A71C87"/>
    <w:rsid w:val="00A725D9"/>
    <w:rsid w:val="00A73561"/>
    <w:rsid w:val="00A73DE8"/>
    <w:rsid w:val="00A73F5D"/>
    <w:rsid w:val="00A743BA"/>
    <w:rsid w:val="00A76A71"/>
    <w:rsid w:val="00A77A15"/>
    <w:rsid w:val="00A77C0F"/>
    <w:rsid w:val="00A77FF4"/>
    <w:rsid w:val="00A801D8"/>
    <w:rsid w:val="00A81D17"/>
    <w:rsid w:val="00A81DAE"/>
    <w:rsid w:val="00A82064"/>
    <w:rsid w:val="00A83343"/>
    <w:rsid w:val="00A85012"/>
    <w:rsid w:val="00A85819"/>
    <w:rsid w:val="00A8639F"/>
    <w:rsid w:val="00A868F3"/>
    <w:rsid w:val="00A86EB8"/>
    <w:rsid w:val="00A911AE"/>
    <w:rsid w:val="00A912C4"/>
    <w:rsid w:val="00A918A3"/>
    <w:rsid w:val="00A91B2F"/>
    <w:rsid w:val="00A91C2E"/>
    <w:rsid w:val="00A92B26"/>
    <w:rsid w:val="00A9374D"/>
    <w:rsid w:val="00A957DE"/>
    <w:rsid w:val="00A96A8A"/>
    <w:rsid w:val="00A97A97"/>
    <w:rsid w:val="00A97BF1"/>
    <w:rsid w:val="00A97C00"/>
    <w:rsid w:val="00A97E98"/>
    <w:rsid w:val="00AA07E8"/>
    <w:rsid w:val="00AA0CBE"/>
    <w:rsid w:val="00AA1326"/>
    <w:rsid w:val="00AA2496"/>
    <w:rsid w:val="00AA32ED"/>
    <w:rsid w:val="00AA422A"/>
    <w:rsid w:val="00AA5FBC"/>
    <w:rsid w:val="00AA665B"/>
    <w:rsid w:val="00AA689F"/>
    <w:rsid w:val="00AA7062"/>
    <w:rsid w:val="00AB02DD"/>
    <w:rsid w:val="00AB0AF4"/>
    <w:rsid w:val="00AB103D"/>
    <w:rsid w:val="00AB2918"/>
    <w:rsid w:val="00AB2E59"/>
    <w:rsid w:val="00AB3AE9"/>
    <w:rsid w:val="00AB430E"/>
    <w:rsid w:val="00AB45D4"/>
    <w:rsid w:val="00AB47DA"/>
    <w:rsid w:val="00AB4B30"/>
    <w:rsid w:val="00AB5195"/>
    <w:rsid w:val="00AB648B"/>
    <w:rsid w:val="00AB709B"/>
    <w:rsid w:val="00AB7904"/>
    <w:rsid w:val="00AB7972"/>
    <w:rsid w:val="00AC0051"/>
    <w:rsid w:val="00AC05FB"/>
    <w:rsid w:val="00AC06A1"/>
    <w:rsid w:val="00AC0A87"/>
    <w:rsid w:val="00AC0D53"/>
    <w:rsid w:val="00AC12FC"/>
    <w:rsid w:val="00AC1B6E"/>
    <w:rsid w:val="00AC2831"/>
    <w:rsid w:val="00AC37D6"/>
    <w:rsid w:val="00AC40A2"/>
    <w:rsid w:val="00AC443E"/>
    <w:rsid w:val="00AC4D14"/>
    <w:rsid w:val="00AC4FF9"/>
    <w:rsid w:val="00AC58DA"/>
    <w:rsid w:val="00AC65A9"/>
    <w:rsid w:val="00AC6902"/>
    <w:rsid w:val="00AC7693"/>
    <w:rsid w:val="00AD0331"/>
    <w:rsid w:val="00AD05FE"/>
    <w:rsid w:val="00AD0C13"/>
    <w:rsid w:val="00AD0E6E"/>
    <w:rsid w:val="00AD150E"/>
    <w:rsid w:val="00AD19C2"/>
    <w:rsid w:val="00AD30E9"/>
    <w:rsid w:val="00AD3328"/>
    <w:rsid w:val="00AD3697"/>
    <w:rsid w:val="00AD6379"/>
    <w:rsid w:val="00AD6710"/>
    <w:rsid w:val="00AD7364"/>
    <w:rsid w:val="00AE0103"/>
    <w:rsid w:val="00AE08A8"/>
    <w:rsid w:val="00AE10FB"/>
    <w:rsid w:val="00AE20AD"/>
    <w:rsid w:val="00AE2453"/>
    <w:rsid w:val="00AE3E2E"/>
    <w:rsid w:val="00AE459F"/>
    <w:rsid w:val="00AE48B6"/>
    <w:rsid w:val="00AE5012"/>
    <w:rsid w:val="00AE65BD"/>
    <w:rsid w:val="00AE69EE"/>
    <w:rsid w:val="00AE7CF1"/>
    <w:rsid w:val="00AF0491"/>
    <w:rsid w:val="00AF09A8"/>
    <w:rsid w:val="00AF0A12"/>
    <w:rsid w:val="00AF1126"/>
    <w:rsid w:val="00AF1950"/>
    <w:rsid w:val="00AF196A"/>
    <w:rsid w:val="00AF2014"/>
    <w:rsid w:val="00AF35CC"/>
    <w:rsid w:val="00AF3AA4"/>
    <w:rsid w:val="00AF4300"/>
    <w:rsid w:val="00AF52CD"/>
    <w:rsid w:val="00AF62C2"/>
    <w:rsid w:val="00B020AC"/>
    <w:rsid w:val="00B02916"/>
    <w:rsid w:val="00B032DB"/>
    <w:rsid w:val="00B03ACF"/>
    <w:rsid w:val="00B0403A"/>
    <w:rsid w:val="00B048D3"/>
    <w:rsid w:val="00B055F5"/>
    <w:rsid w:val="00B07118"/>
    <w:rsid w:val="00B07BA0"/>
    <w:rsid w:val="00B1046B"/>
    <w:rsid w:val="00B10DF6"/>
    <w:rsid w:val="00B1109B"/>
    <w:rsid w:val="00B127A6"/>
    <w:rsid w:val="00B148D1"/>
    <w:rsid w:val="00B158A8"/>
    <w:rsid w:val="00B17258"/>
    <w:rsid w:val="00B17801"/>
    <w:rsid w:val="00B20205"/>
    <w:rsid w:val="00B206F9"/>
    <w:rsid w:val="00B207DB"/>
    <w:rsid w:val="00B218EC"/>
    <w:rsid w:val="00B22E1B"/>
    <w:rsid w:val="00B23879"/>
    <w:rsid w:val="00B24407"/>
    <w:rsid w:val="00B24CA7"/>
    <w:rsid w:val="00B25175"/>
    <w:rsid w:val="00B25A97"/>
    <w:rsid w:val="00B26C26"/>
    <w:rsid w:val="00B27FDA"/>
    <w:rsid w:val="00B30DEE"/>
    <w:rsid w:val="00B311E8"/>
    <w:rsid w:val="00B32AF8"/>
    <w:rsid w:val="00B34DE2"/>
    <w:rsid w:val="00B35935"/>
    <w:rsid w:val="00B3601C"/>
    <w:rsid w:val="00B366AB"/>
    <w:rsid w:val="00B36A08"/>
    <w:rsid w:val="00B377E6"/>
    <w:rsid w:val="00B409C6"/>
    <w:rsid w:val="00B40AAC"/>
    <w:rsid w:val="00B413A1"/>
    <w:rsid w:val="00B41EFC"/>
    <w:rsid w:val="00B42043"/>
    <w:rsid w:val="00B432A3"/>
    <w:rsid w:val="00B436A1"/>
    <w:rsid w:val="00B43F2A"/>
    <w:rsid w:val="00B44091"/>
    <w:rsid w:val="00B44395"/>
    <w:rsid w:val="00B4492B"/>
    <w:rsid w:val="00B45231"/>
    <w:rsid w:val="00B4552C"/>
    <w:rsid w:val="00B46159"/>
    <w:rsid w:val="00B46730"/>
    <w:rsid w:val="00B46C11"/>
    <w:rsid w:val="00B46DD1"/>
    <w:rsid w:val="00B472F0"/>
    <w:rsid w:val="00B474DA"/>
    <w:rsid w:val="00B500A7"/>
    <w:rsid w:val="00B522AE"/>
    <w:rsid w:val="00B52F42"/>
    <w:rsid w:val="00B53113"/>
    <w:rsid w:val="00B53962"/>
    <w:rsid w:val="00B53BF1"/>
    <w:rsid w:val="00B53C9C"/>
    <w:rsid w:val="00B549F2"/>
    <w:rsid w:val="00B5547D"/>
    <w:rsid w:val="00B556B1"/>
    <w:rsid w:val="00B557A6"/>
    <w:rsid w:val="00B55E15"/>
    <w:rsid w:val="00B560AB"/>
    <w:rsid w:val="00B560C1"/>
    <w:rsid w:val="00B5660F"/>
    <w:rsid w:val="00B56CF9"/>
    <w:rsid w:val="00B56F1E"/>
    <w:rsid w:val="00B579C1"/>
    <w:rsid w:val="00B605D8"/>
    <w:rsid w:val="00B60865"/>
    <w:rsid w:val="00B60DBC"/>
    <w:rsid w:val="00B61512"/>
    <w:rsid w:val="00B621FC"/>
    <w:rsid w:val="00B63B77"/>
    <w:rsid w:val="00B64CD0"/>
    <w:rsid w:val="00B65B59"/>
    <w:rsid w:val="00B66083"/>
    <w:rsid w:val="00B66FEC"/>
    <w:rsid w:val="00B67089"/>
    <w:rsid w:val="00B676CF"/>
    <w:rsid w:val="00B710CC"/>
    <w:rsid w:val="00B711BD"/>
    <w:rsid w:val="00B713F4"/>
    <w:rsid w:val="00B73626"/>
    <w:rsid w:val="00B743DF"/>
    <w:rsid w:val="00B76669"/>
    <w:rsid w:val="00B766EE"/>
    <w:rsid w:val="00B76D0F"/>
    <w:rsid w:val="00B7704A"/>
    <w:rsid w:val="00B7715D"/>
    <w:rsid w:val="00B77308"/>
    <w:rsid w:val="00B776FA"/>
    <w:rsid w:val="00B77E0E"/>
    <w:rsid w:val="00B802A7"/>
    <w:rsid w:val="00B80CAD"/>
    <w:rsid w:val="00B81339"/>
    <w:rsid w:val="00B81907"/>
    <w:rsid w:val="00B81CD9"/>
    <w:rsid w:val="00B82C32"/>
    <w:rsid w:val="00B83978"/>
    <w:rsid w:val="00B8470F"/>
    <w:rsid w:val="00B84720"/>
    <w:rsid w:val="00B84876"/>
    <w:rsid w:val="00B850ED"/>
    <w:rsid w:val="00B86938"/>
    <w:rsid w:val="00B871FA"/>
    <w:rsid w:val="00B90438"/>
    <w:rsid w:val="00B91708"/>
    <w:rsid w:val="00B924EB"/>
    <w:rsid w:val="00B936CC"/>
    <w:rsid w:val="00B942E7"/>
    <w:rsid w:val="00B94C59"/>
    <w:rsid w:val="00B96A10"/>
    <w:rsid w:val="00BA16E2"/>
    <w:rsid w:val="00BA1F88"/>
    <w:rsid w:val="00BA2038"/>
    <w:rsid w:val="00BA333A"/>
    <w:rsid w:val="00BA3519"/>
    <w:rsid w:val="00BA45F2"/>
    <w:rsid w:val="00BA509C"/>
    <w:rsid w:val="00BA5460"/>
    <w:rsid w:val="00BA7D5F"/>
    <w:rsid w:val="00BA7F04"/>
    <w:rsid w:val="00BB0139"/>
    <w:rsid w:val="00BB0254"/>
    <w:rsid w:val="00BB04D9"/>
    <w:rsid w:val="00BB0874"/>
    <w:rsid w:val="00BB0A97"/>
    <w:rsid w:val="00BB13A3"/>
    <w:rsid w:val="00BB18EE"/>
    <w:rsid w:val="00BB1D72"/>
    <w:rsid w:val="00BB2F7B"/>
    <w:rsid w:val="00BB30E7"/>
    <w:rsid w:val="00BB3672"/>
    <w:rsid w:val="00BB3EB3"/>
    <w:rsid w:val="00BB5137"/>
    <w:rsid w:val="00BB60AA"/>
    <w:rsid w:val="00BB61C8"/>
    <w:rsid w:val="00BB779A"/>
    <w:rsid w:val="00BC1360"/>
    <w:rsid w:val="00BC20DD"/>
    <w:rsid w:val="00BC2525"/>
    <w:rsid w:val="00BC30A1"/>
    <w:rsid w:val="00BC3209"/>
    <w:rsid w:val="00BC35A4"/>
    <w:rsid w:val="00BC4A08"/>
    <w:rsid w:val="00BC5279"/>
    <w:rsid w:val="00BC57D8"/>
    <w:rsid w:val="00BC5ED9"/>
    <w:rsid w:val="00BD010C"/>
    <w:rsid w:val="00BD087A"/>
    <w:rsid w:val="00BD0BD9"/>
    <w:rsid w:val="00BD0F3F"/>
    <w:rsid w:val="00BD1D22"/>
    <w:rsid w:val="00BD4E4A"/>
    <w:rsid w:val="00BD4F4C"/>
    <w:rsid w:val="00BD5995"/>
    <w:rsid w:val="00BD7218"/>
    <w:rsid w:val="00BD730E"/>
    <w:rsid w:val="00BE010E"/>
    <w:rsid w:val="00BE0DDA"/>
    <w:rsid w:val="00BE1AA0"/>
    <w:rsid w:val="00BE2F9E"/>
    <w:rsid w:val="00BE34C9"/>
    <w:rsid w:val="00BE48AB"/>
    <w:rsid w:val="00BE5184"/>
    <w:rsid w:val="00BE7687"/>
    <w:rsid w:val="00BF0589"/>
    <w:rsid w:val="00BF064D"/>
    <w:rsid w:val="00BF1EBB"/>
    <w:rsid w:val="00BF2686"/>
    <w:rsid w:val="00BF2A12"/>
    <w:rsid w:val="00BF3491"/>
    <w:rsid w:val="00BF56EC"/>
    <w:rsid w:val="00BF58C6"/>
    <w:rsid w:val="00BF7C40"/>
    <w:rsid w:val="00C00110"/>
    <w:rsid w:val="00C001CD"/>
    <w:rsid w:val="00C0137E"/>
    <w:rsid w:val="00C019C6"/>
    <w:rsid w:val="00C02BEE"/>
    <w:rsid w:val="00C0482C"/>
    <w:rsid w:val="00C05165"/>
    <w:rsid w:val="00C0617B"/>
    <w:rsid w:val="00C06186"/>
    <w:rsid w:val="00C065AB"/>
    <w:rsid w:val="00C07484"/>
    <w:rsid w:val="00C07AF8"/>
    <w:rsid w:val="00C07DAD"/>
    <w:rsid w:val="00C104BE"/>
    <w:rsid w:val="00C10613"/>
    <w:rsid w:val="00C11A8D"/>
    <w:rsid w:val="00C135D6"/>
    <w:rsid w:val="00C1362C"/>
    <w:rsid w:val="00C1363F"/>
    <w:rsid w:val="00C16634"/>
    <w:rsid w:val="00C16D5D"/>
    <w:rsid w:val="00C17B97"/>
    <w:rsid w:val="00C2034B"/>
    <w:rsid w:val="00C2097E"/>
    <w:rsid w:val="00C22535"/>
    <w:rsid w:val="00C2268C"/>
    <w:rsid w:val="00C242DA"/>
    <w:rsid w:val="00C24A7F"/>
    <w:rsid w:val="00C24C53"/>
    <w:rsid w:val="00C250CA"/>
    <w:rsid w:val="00C261C5"/>
    <w:rsid w:val="00C26FF1"/>
    <w:rsid w:val="00C272BD"/>
    <w:rsid w:val="00C303BA"/>
    <w:rsid w:val="00C306BA"/>
    <w:rsid w:val="00C3181B"/>
    <w:rsid w:val="00C31919"/>
    <w:rsid w:val="00C319F1"/>
    <w:rsid w:val="00C31E54"/>
    <w:rsid w:val="00C32A8E"/>
    <w:rsid w:val="00C337F0"/>
    <w:rsid w:val="00C35086"/>
    <w:rsid w:val="00C3514A"/>
    <w:rsid w:val="00C36155"/>
    <w:rsid w:val="00C40477"/>
    <w:rsid w:val="00C410CC"/>
    <w:rsid w:val="00C4175D"/>
    <w:rsid w:val="00C43B36"/>
    <w:rsid w:val="00C43E4D"/>
    <w:rsid w:val="00C4408D"/>
    <w:rsid w:val="00C459FF"/>
    <w:rsid w:val="00C476BC"/>
    <w:rsid w:val="00C501A6"/>
    <w:rsid w:val="00C50ABF"/>
    <w:rsid w:val="00C50F7B"/>
    <w:rsid w:val="00C513CE"/>
    <w:rsid w:val="00C518AD"/>
    <w:rsid w:val="00C51DAB"/>
    <w:rsid w:val="00C52C91"/>
    <w:rsid w:val="00C532BA"/>
    <w:rsid w:val="00C53809"/>
    <w:rsid w:val="00C54DF5"/>
    <w:rsid w:val="00C55A6E"/>
    <w:rsid w:val="00C56E5B"/>
    <w:rsid w:val="00C57328"/>
    <w:rsid w:val="00C6044A"/>
    <w:rsid w:val="00C60EFB"/>
    <w:rsid w:val="00C61400"/>
    <w:rsid w:val="00C63656"/>
    <w:rsid w:val="00C65028"/>
    <w:rsid w:val="00C65044"/>
    <w:rsid w:val="00C652D3"/>
    <w:rsid w:val="00C664F6"/>
    <w:rsid w:val="00C6699B"/>
    <w:rsid w:val="00C670B5"/>
    <w:rsid w:val="00C674DE"/>
    <w:rsid w:val="00C67D88"/>
    <w:rsid w:val="00C70854"/>
    <w:rsid w:val="00C71507"/>
    <w:rsid w:val="00C71AB8"/>
    <w:rsid w:val="00C71BA3"/>
    <w:rsid w:val="00C71C68"/>
    <w:rsid w:val="00C7277E"/>
    <w:rsid w:val="00C7338C"/>
    <w:rsid w:val="00C7340C"/>
    <w:rsid w:val="00C76064"/>
    <w:rsid w:val="00C7627B"/>
    <w:rsid w:val="00C76FE7"/>
    <w:rsid w:val="00C775B1"/>
    <w:rsid w:val="00C776FE"/>
    <w:rsid w:val="00C80290"/>
    <w:rsid w:val="00C8159B"/>
    <w:rsid w:val="00C82925"/>
    <w:rsid w:val="00C82B2B"/>
    <w:rsid w:val="00C832A8"/>
    <w:rsid w:val="00C84649"/>
    <w:rsid w:val="00C86868"/>
    <w:rsid w:val="00C86BBE"/>
    <w:rsid w:val="00C86D1B"/>
    <w:rsid w:val="00C8745C"/>
    <w:rsid w:val="00C8786C"/>
    <w:rsid w:val="00C87C1A"/>
    <w:rsid w:val="00C909D7"/>
    <w:rsid w:val="00C9135B"/>
    <w:rsid w:val="00C91391"/>
    <w:rsid w:val="00C9176D"/>
    <w:rsid w:val="00C923FF"/>
    <w:rsid w:val="00C936B4"/>
    <w:rsid w:val="00C9483F"/>
    <w:rsid w:val="00C94F98"/>
    <w:rsid w:val="00C95997"/>
    <w:rsid w:val="00C95A40"/>
    <w:rsid w:val="00C9611E"/>
    <w:rsid w:val="00C97606"/>
    <w:rsid w:val="00CA092A"/>
    <w:rsid w:val="00CA158F"/>
    <w:rsid w:val="00CA1ADE"/>
    <w:rsid w:val="00CA20A7"/>
    <w:rsid w:val="00CA215F"/>
    <w:rsid w:val="00CA3238"/>
    <w:rsid w:val="00CA4047"/>
    <w:rsid w:val="00CA7B75"/>
    <w:rsid w:val="00CB061A"/>
    <w:rsid w:val="00CB0C61"/>
    <w:rsid w:val="00CB10E2"/>
    <w:rsid w:val="00CB1580"/>
    <w:rsid w:val="00CB1810"/>
    <w:rsid w:val="00CB36DF"/>
    <w:rsid w:val="00CB4F85"/>
    <w:rsid w:val="00CB56AE"/>
    <w:rsid w:val="00CB6551"/>
    <w:rsid w:val="00CB6EBD"/>
    <w:rsid w:val="00CB718E"/>
    <w:rsid w:val="00CB77EA"/>
    <w:rsid w:val="00CC0C15"/>
    <w:rsid w:val="00CC2269"/>
    <w:rsid w:val="00CC2401"/>
    <w:rsid w:val="00CC267B"/>
    <w:rsid w:val="00CC2E43"/>
    <w:rsid w:val="00CC3768"/>
    <w:rsid w:val="00CC45C6"/>
    <w:rsid w:val="00CC6666"/>
    <w:rsid w:val="00CC6B82"/>
    <w:rsid w:val="00CC782B"/>
    <w:rsid w:val="00CD013E"/>
    <w:rsid w:val="00CD0A87"/>
    <w:rsid w:val="00CD2C56"/>
    <w:rsid w:val="00CD3B28"/>
    <w:rsid w:val="00CD556E"/>
    <w:rsid w:val="00CD5E61"/>
    <w:rsid w:val="00CE0002"/>
    <w:rsid w:val="00CE121C"/>
    <w:rsid w:val="00CE288C"/>
    <w:rsid w:val="00CE2B01"/>
    <w:rsid w:val="00CE3BD0"/>
    <w:rsid w:val="00CE4E8A"/>
    <w:rsid w:val="00CE5552"/>
    <w:rsid w:val="00CE5D70"/>
    <w:rsid w:val="00CE629F"/>
    <w:rsid w:val="00CE6CF2"/>
    <w:rsid w:val="00CE7C22"/>
    <w:rsid w:val="00CF0007"/>
    <w:rsid w:val="00CF0009"/>
    <w:rsid w:val="00CF0129"/>
    <w:rsid w:val="00CF0CB8"/>
    <w:rsid w:val="00CF27D6"/>
    <w:rsid w:val="00CF2E82"/>
    <w:rsid w:val="00CF31E2"/>
    <w:rsid w:val="00CF4B19"/>
    <w:rsid w:val="00CF4BC1"/>
    <w:rsid w:val="00CF513D"/>
    <w:rsid w:val="00CF5471"/>
    <w:rsid w:val="00CF5CA1"/>
    <w:rsid w:val="00CF620C"/>
    <w:rsid w:val="00CF6936"/>
    <w:rsid w:val="00CF6FDD"/>
    <w:rsid w:val="00CF777B"/>
    <w:rsid w:val="00D01D3E"/>
    <w:rsid w:val="00D02BCC"/>
    <w:rsid w:val="00D038A2"/>
    <w:rsid w:val="00D03AA8"/>
    <w:rsid w:val="00D03BB4"/>
    <w:rsid w:val="00D0539A"/>
    <w:rsid w:val="00D0579B"/>
    <w:rsid w:val="00D05954"/>
    <w:rsid w:val="00D06356"/>
    <w:rsid w:val="00D06D3D"/>
    <w:rsid w:val="00D07F4B"/>
    <w:rsid w:val="00D102A3"/>
    <w:rsid w:val="00D109B4"/>
    <w:rsid w:val="00D11465"/>
    <w:rsid w:val="00D11820"/>
    <w:rsid w:val="00D13BBE"/>
    <w:rsid w:val="00D16905"/>
    <w:rsid w:val="00D177A1"/>
    <w:rsid w:val="00D20A71"/>
    <w:rsid w:val="00D20FF9"/>
    <w:rsid w:val="00D21AD8"/>
    <w:rsid w:val="00D21B6D"/>
    <w:rsid w:val="00D232C4"/>
    <w:rsid w:val="00D23D6B"/>
    <w:rsid w:val="00D25904"/>
    <w:rsid w:val="00D25949"/>
    <w:rsid w:val="00D25B85"/>
    <w:rsid w:val="00D2637C"/>
    <w:rsid w:val="00D26501"/>
    <w:rsid w:val="00D279C3"/>
    <w:rsid w:val="00D27A5C"/>
    <w:rsid w:val="00D3068A"/>
    <w:rsid w:val="00D30E82"/>
    <w:rsid w:val="00D30F13"/>
    <w:rsid w:val="00D32C85"/>
    <w:rsid w:val="00D32CC8"/>
    <w:rsid w:val="00D32CD9"/>
    <w:rsid w:val="00D33300"/>
    <w:rsid w:val="00D341C0"/>
    <w:rsid w:val="00D3550E"/>
    <w:rsid w:val="00D35C37"/>
    <w:rsid w:val="00D3794B"/>
    <w:rsid w:val="00D37995"/>
    <w:rsid w:val="00D37A7D"/>
    <w:rsid w:val="00D37B95"/>
    <w:rsid w:val="00D37FDE"/>
    <w:rsid w:val="00D37FE5"/>
    <w:rsid w:val="00D40309"/>
    <w:rsid w:val="00D411D9"/>
    <w:rsid w:val="00D41A05"/>
    <w:rsid w:val="00D41CFA"/>
    <w:rsid w:val="00D43619"/>
    <w:rsid w:val="00D4378E"/>
    <w:rsid w:val="00D44CB9"/>
    <w:rsid w:val="00D450CB"/>
    <w:rsid w:val="00D46073"/>
    <w:rsid w:val="00D472DB"/>
    <w:rsid w:val="00D52903"/>
    <w:rsid w:val="00D53BFC"/>
    <w:rsid w:val="00D53C82"/>
    <w:rsid w:val="00D54C97"/>
    <w:rsid w:val="00D55C44"/>
    <w:rsid w:val="00D55C46"/>
    <w:rsid w:val="00D56129"/>
    <w:rsid w:val="00D57353"/>
    <w:rsid w:val="00D6046D"/>
    <w:rsid w:val="00D60FFE"/>
    <w:rsid w:val="00D61A06"/>
    <w:rsid w:val="00D62346"/>
    <w:rsid w:val="00D6305A"/>
    <w:rsid w:val="00D63B93"/>
    <w:rsid w:val="00D63BDC"/>
    <w:rsid w:val="00D64F6A"/>
    <w:rsid w:val="00D64F70"/>
    <w:rsid w:val="00D66D17"/>
    <w:rsid w:val="00D66D54"/>
    <w:rsid w:val="00D66F57"/>
    <w:rsid w:val="00D6709A"/>
    <w:rsid w:val="00D6739A"/>
    <w:rsid w:val="00D673B8"/>
    <w:rsid w:val="00D71AF1"/>
    <w:rsid w:val="00D72F4D"/>
    <w:rsid w:val="00D73249"/>
    <w:rsid w:val="00D737B7"/>
    <w:rsid w:val="00D7664D"/>
    <w:rsid w:val="00D77183"/>
    <w:rsid w:val="00D775C7"/>
    <w:rsid w:val="00D775E6"/>
    <w:rsid w:val="00D7799F"/>
    <w:rsid w:val="00D77EC2"/>
    <w:rsid w:val="00D8127E"/>
    <w:rsid w:val="00D81B62"/>
    <w:rsid w:val="00D81FC8"/>
    <w:rsid w:val="00D82C5D"/>
    <w:rsid w:val="00D83FE9"/>
    <w:rsid w:val="00D84031"/>
    <w:rsid w:val="00D8528E"/>
    <w:rsid w:val="00D85B04"/>
    <w:rsid w:val="00D86AA8"/>
    <w:rsid w:val="00D86AFB"/>
    <w:rsid w:val="00D86FAB"/>
    <w:rsid w:val="00D9074C"/>
    <w:rsid w:val="00D90864"/>
    <w:rsid w:val="00D92107"/>
    <w:rsid w:val="00D9251B"/>
    <w:rsid w:val="00D92778"/>
    <w:rsid w:val="00D92B54"/>
    <w:rsid w:val="00D93822"/>
    <w:rsid w:val="00D94C69"/>
    <w:rsid w:val="00D94E8A"/>
    <w:rsid w:val="00D94FE6"/>
    <w:rsid w:val="00D95C8E"/>
    <w:rsid w:val="00D95DE2"/>
    <w:rsid w:val="00D9737A"/>
    <w:rsid w:val="00DA0371"/>
    <w:rsid w:val="00DA04DD"/>
    <w:rsid w:val="00DA0831"/>
    <w:rsid w:val="00DA10C5"/>
    <w:rsid w:val="00DA2140"/>
    <w:rsid w:val="00DA29E8"/>
    <w:rsid w:val="00DA3140"/>
    <w:rsid w:val="00DA3E96"/>
    <w:rsid w:val="00DA418F"/>
    <w:rsid w:val="00DA453D"/>
    <w:rsid w:val="00DA4BA2"/>
    <w:rsid w:val="00DA5425"/>
    <w:rsid w:val="00DA56E4"/>
    <w:rsid w:val="00DA6CC3"/>
    <w:rsid w:val="00DA70A4"/>
    <w:rsid w:val="00DA70BA"/>
    <w:rsid w:val="00DA785C"/>
    <w:rsid w:val="00DB060E"/>
    <w:rsid w:val="00DB0FA6"/>
    <w:rsid w:val="00DB1C40"/>
    <w:rsid w:val="00DB31B6"/>
    <w:rsid w:val="00DB44E7"/>
    <w:rsid w:val="00DB65A6"/>
    <w:rsid w:val="00DB65F0"/>
    <w:rsid w:val="00DB787B"/>
    <w:rsid w:val="00DC1385"/>
    <w:rsid w:val="00DC20B8"/>
    <w:rsid w:val="00DC2C47"/>
    <w:rsid w:val="00DC2C87"/>
    <w:rsid w:val="00DC3381"/>
    <w:rsid w:val="00DC3D73"/>
    <w:rsid w:val="00DC3F1C"/>
    <w:rsid w:val="00DC413B"/>
    <w:rsid w:val="00DC5679"/>
    <w:rsid w:val="00DC6527"/>
    <w:rsid w:val="00DD0381"/>
    <w:rsid w:val="00DD1CF4"/>
    <w:rsid w:val="00DD2119"/>
    <w:rsid w:val="00DD2A6B"/>
    <w:rsid w:val="00DD30D1"/>
    <w:rsid w:val="00DD38EF"/>
    <w:rsid w:val="00DD3DFB"/>
    <w:rsid w:val="00DD45FA"/>
    <w:rsid w:val="00DD47E4"/>
    <w:rsid w:val="00DD486A"/>
    <w:rsid w:val="00DD5595"/>
    <w:rsid w:val="00DD5CB8"/>
    <w:rsid w:val="00DD71F0"/>
    <w:rsid w:val="00DD7B25"/>
    <w:rsid w:val="00DE0200"/>
    <w:rsid w:val="00DE1187"/>
    <w:rsid w:val="00DE29A0"/>
    <w:rsid w:val="00DE33DE"/>
    <w:rsid w:val="00DE3531"/>
    <w:rsid w:val="00DE36C7"/>
    <w:rsid w:val="00DE39E9"/>
    <w:rsid w:val="00DE40AD"/>
    <w:rsid w:val="00DE4340"/>
    <w:rsid w:val="00DE562F"/>
    <w:rsid w:val="00DE7527"/>
    <w:rsid w:val="00DE7C14"/>
    <w:rsid w:val="00DF06AF"/>
    <w:rsid w:val="00DF1668"/>
    <w:rsid w:val="00DF1760"/>
    <w:rsid w:val="00DF38E0"/>
    <w:rsid w:val="00DF3960"/>
    <w:rsid w:val="00DF39A3"/>
    <w:rsid w:val="00DF4239"/>
    <w:rsid w:val="00E00B33"/>
    <w:rsid w:val="00E01FA9"/>
    <w:rsid w:val="00E03C2C"/>
    <w:rsid w:val="00E03D4F"/>
    <w:rsid w:val="00E048AC"/>
    <w:rsid w:val="00E04B3C"/>
    <w:rsid w:val="00E04CA8"/>
    <w:rsid w:val="00E058CC"/>
    <w:rsid w:val="00E0595C"/>
    <w:rsid w:val="00E05F52"/>
    <w:rsid w:val="00E06A1E"/>
    <w:rsid w:val="00E06C26"/>
    <w:rsid w:val="00E10A81"/>
    <w:rsid w:val="00E111F6"/>
    <w:rsid w:val="00E117EA"/>
    <w:rsid w:val="00E12296"/>
    <w:rsid w:val="00E139A4"/>
    <w:rsid w:val="00E142DA"/>
    <w:rsid w:val="00E14B7B"/>
    <w:rsid w:val="00E14BF7"/>
    <w:rsid w:val="00E15581"/>
    <w:rsid w:val="00E159FF"/>
    <w:rsid w:val="00E16457"/>
    <w:rsid w:val="00E168EA"/>
    <w:rsid w:val="00E20814"/>
    <w:rsid w:val="00E2086F"/>
    <w:rsid w:val="00E20AA4"/>
    <w:rsid w:val="00E2149F"/>
    <w:rsid w:val="00E2233E"/>
    <w:rsid w:val="00E22B68"/>
    <w:rsid w:val="00E22B92"/>
    <w:rsid w:val="00E22DCE"/>
    <w:rsid w:val="00E24122"/>
    <w:rsid w:val="00E2542C"/>
    <w:rsid w:val="00E25794"/>
    <w:rsid w:val="00E264DF"/>
    <w:rsid w:val="00E26820"/>
    <w:rsid w:val="00E273A2"/>
    <w:rsid w:val="00E27F2E"/>
    <w:rsid w:val="00E30B61"/>
    <w:rsid w:val="00E3216F"/>
    <w:rsid w:val="00E32B2E"/>
    <w:rsid w:val="00E330FD"/>
    <w:rsid w:val="00E34BF0"/>
    <w:rsid w:val="00E35603"/>
    <w:rsid w:val="00E368FB"/>
    <w:rsid w:val="00E37379"/>
    <w:rsid w:val="00E37482"/>
    <w:rsid w:val="00E400AB"/>
    <w:rsid w:val="00E4021E"/>
    <w:rsid w:val="00E4077A"/>
    <w:rsid w:val="00E40B88"/>
    <w:rsid w:val="00E40BC1"/>
    <w:rsid w:val="00E415E9"/>
    <w:rsid w:val="00E425C2"/>
    <w:rsid w:val="00E42BD6"/>
    <w:rsid w:val="00E4408A"/>
    <w:rsid w:val="00E45035"/>
    <w:rsid w:val="00E4532B"/>
    <w:rsid w:val="00E463D2"/>
    <w:rsid w:val="00E46775"/>
    <w:rsid w:val="00E468DF"/>
    <w:rsid w:val="00E46BDF"/>
    <w:rsid w:val="00E4771C"/>
    <w:rsid w:val="00E50854"/>
    <w:rsid w:val="00E51030"/>
    <w:rsid w:val="00E538DC"/>
    <w:rsid w:val="00E53FFD"/>
    <w:rsid w:val="00E54D2B"/>
    <w:rsid w:val="00E5578A"/>
    <w:rsid w:val="00E55A76"/>
    <w:rsid w:val="00E56002"/>
    <w:rsid w:val="00E567A3"/>
    <w:rsid w:val="00E60059"/>
    <w:rsid w:val="00E60246"/>
    <w:rsid w:val="00E61275"/>
    <w:rsid w:val="00E6162D"/>
    <w:rsid w:val="00E62024"/>
    <w:rsid w:val="00E626CD"/>
    <w:rsid w:val="00E64089"/>
    <w:rsid w:val="00E64503"/>
    <w:rsid w:val="00E6457B"/>
    <w:rsid w:val="00E6586A"/>
    <w:rsid w:val="00E66771"/>
    <w:rsid w:val="00E667CE"/>
    <w:rsid w:val="00E67821"/>
    <w:rsid w:val="00E67C38"/>
    <w:rsid w:val="00E67C79"/>
    <w:rsid w:val="00E700FB"/>
    <w:rsid w:val="00E70C42"/>
    <w:rsid w:val="00E712FB"/>
    <w:rsid w:val="00E72B3B"/>
    <w:rsid w:val="00E7363B"/>
    <w:rsid w:val="00E74EBA"/>
    <w:rsid w:val="00E757B9"/>
    <w:rsid w:val="00E75AD5"/>
    <w:rsid w:val="00E76C75"/>
    <w:rsid w:val="00E77FC1"/>
    <w:rsid w:val="00E802C3"/>
    <w:rsid w:val="00E810EB"/>
    <w:rsid w:val="00E8208D"/>
    <w:rsid w:val="00E82520"/>
    <w:rsid w:val="00E82680"/>
    <w:rsid w:val="00E82FCC"/>
    <w:rsid w:val="00E83775"/>
    <w:rsid w:val="00E83928"/>
    <w:rsid w:val="00E8415C"/>
    <w:rsid w:val="00E85152"/>
    <w:rsid w:val="00E85D5F"/>
    <w:rsid w:val="00E861D0"/>
    <w:rsid w:val="00E87179"/>
    <w:rsid w:val="00E87313"/>
    <w:rsid w:val="00E873D8"/>
    <w:rsid w:val="00E87809"/>
    <w:rsid w:val="00E87A4E"/>
    <w:rsid w:val="00E91630"/>
    <w:rsid w:val="00E9294E"/>
    <w:rsid w:val="00E940EB"/>
    <w:rsid w:val="00E95B8C"/>
    <w:rsid w:val="00E9652E"/>
    <w:rsid w:val="00E96E9A"/>
    <w:rsid w:val="00E97A00"/>
    <w:rsid w:val="00EA0A05"/>
    <w:rsid w:val="00EA0A5D"/>
    <w:rsid w:val="00EA0CFB"/>
    <w:rsid w:val="00EA22C4"/>
    <w:rsid w:val="00EA3A42"/>
    <w:rsid w:val="00EA44F9"/>
    <w:rsid w:val="00EA5C83"/>
    <w:rsid w:val="00EA687A"/>
    <w:rsid w:val="00EA7427"/>
    <w:rsid w:val="00EB0AEE"/>
    <w:rsid w:val="00EB0E1F"/>
    <w:rsid w:val="00EB0EF5"/>
    <w:rsid w:val="00EB1101"/>
    <w:rsid w:val="00EB141E"/>
    <w:rsid w:val="00EB1511"/>
    <w:rsid w:val="00EB1BC0"/>
    <w:rsid w:val="00EB299A"/>
    <w:rsid w:val="00EB2B35"/>
    <w:rsid w:val="00EB3314"/>
    <w:rsid w:val="00EB3808"/>
    <w:rsid w:val="00EB4333"/>
    <w:rsid w:val="00EB4A4F"/>
    <w:rsid w:val="00EB51BC"/>
    <w:rsid w:val="00EB5464"/>
    <w:rsid w:val="00EB5AF9"/>
    <w:rsid w:val="00EB6627"/>
    <w:rsid w:val="00EB6A2B"/>
    <w:rsid w:val="00EB6C4B"/>
    <w:rsid w:val="00EB6CD6"/>
    <w:rsid w:val="00EB7136"/>
    <w:rsid w:val="00EB7A21"/>
    <w:rsid w:val="00EC0C99"/>
    <w:rsid w:val="00EC178A"/>
    <w:rsid w:val="00EC29A9"/>
    <w:rsid w:val="00EC30CD"/>
    <w:rsid w:val="00EC32D6"/>
    <w:rsid w:val="00EC4856"/>
    <w:rsid w:val="00EC51F2"/>
    <w:rsid w:val="00EC74E0"/>
    <w:rsid w:val="00EC7AB0"/>
    <w:rsid w:val="00ED02D1"/>
    <w:rsid w:val="00ED22A9"/>
    <w:rsid w:val="00ED2430"/>
    <w:rsid w:val="00ED2C53"/>
    <w:rsid w:val="00ED33F1"/>
    <w:rsid w:val="00ED41EC"/>
    <w:rsid w:val="00ED4992"/>
    <w:rsid w:val="00ED6FB3"/>
    <w:rsid w:val="00ED7A31"/>
    <w:rsid w:val="00ED7D41"/>
    <w:rsid w:val="00EE024D"/>
    <w:rsid w:val="00EE0416"/>
    <w:rsid w:val="00EE2402"/>
    <w:rsid w:val="00EE2DD2"/>
    <w:rsid w:val="00EE3061"/>
    <w:rsid w:val="00EE39E8"/>
    <w:rsid w:val="00EE3F36"/>
    <w:rsid w:val="00EE4E1B"/>
    <w:rsid w:val="00EE54C7"/>
    <w:rsid w:val="00EE57EE"/>
    <w:rsid w:val="00EE5B27"/>
    <w:rsid w:val="00EE6DE4"/>
    <w:rsid w:val="00EE6E0C"/>
    <w:rsid w:val="00EE71B9"/>
    <w:rsid w:val="00EE7E77"/>
    <w:rsid w:val="00EF0103"/>
    <w:rsid w:val="00EF0B79"/>
    <w:rsid w:val="00EF1471"/>
    <w:rsid w:val="00EF169B"/>
    <w:rsid w:val="00EF367A"/>
    <w:rsid w:val="00EF45F1"/>
    <w:rsid w:val="00EF52F2"/>
    <w:rsid w:val="00EF56BD"/>
    <w:rsid w:val="00EF745C"/>
    <w:rsid w:val="00EF7478"/>
    <w:rsid w:val="00EF7F73"/>
    <w:rsid w:val="00F009A1"/>
    <w:rsid w:val="00F00D25"/>
    <w:rsid w:val="00F01569"/>
    <w:rsid w:val="00F017B4"/>
    <w:rsid w:val="00F01C74"/>
    <w:rsid w:val="00F01CF1"/>
    <w:rsid w:val="00F02088"/>
    <w:rsid w:val="00F022C2"/>
    <w:rsid w:val="00F02856"/>
    <w:rsid w:val="00F02B17"/>
    <w:rsid w:val="00F038CA"/>
    <w:rsid w:val="00F04FF5"/>
    <w:rsid w:val="00F0547B"/>
    <w:rsid w:val="00F07225"/>
    <w:rsid w:val="00F07C48"/>
    <w:rsid w:val="00F1014D"/>
    <w:rsid w:val="00F1038B"/>
    <w:rsid w:val="00F10A86"/>
    <w:rsid w:val="00F11EE9"/>
    <w:rsid w:val="00F13FC0"/>
    <w:rsid w:val="00F1471D"/>
    <w:rsid w:val="00F1573A"/>
    <w:rsid w:val="00F1621B"/>
    <w:rsid w:val="00F164E9"/>
    <w:rsid w:val="00F16EF4"/>
    <w:rsid w:val="00F171D9"/>
    <w:rsid w:val="00F17C53"/>
    <w:rsid w:val="00F20711"/>
    <w:rsid w:val="00F2099F"/>
    <w:rsid w:val="00F20B6C"/>
    <w:rsid w:val="00F20FE1"/>
    <w:rsid w:val="00F210D5"/>
    <w:rsid w:val="00F21489"/>
    <w:rsid w:val="00F2206D"/>
    <w:rsid w:val="00F2210C"/>
    <w:rsid w:val="00F22860"/>
    <w:rsid w:val="00F229AC"/>
    <w:rsid w:val="00F234A2"/>
    <w:rsid w:val="00F23905"/>
    <w:rsid w:val="00F23A50"/>
    <w:rsid w:val="00F24223"/>
    <w:rsid w:val="00F243A6"/>
    <w:rsid w:val="00F24FA0"/>
    <w:rsid w:val="00F250E3"/>
    <w:rsid w:val="00F259F1"/>
    <w:rsid w:val="00F25FAE"/>
    <w:rsid w:val="00F263BA"/>
    <w:rsid w:val="00F26A5F"/>
    <w:rsid w:val="00F2734A"/>
    <w:rsid w:val="00F27C9F"/>
    <w:rsid w:val="00F30800"/>
    <w:rsid w:val="00F3105A"/>
    <w:rsid w:val="00F3172F"/>
    <w:rsid w:val="00F317B7"/>
    <w:rsid w:val="00F31811"/>
    <w:rsid w:val="00F318D7"/>
    <w:rsid w:val="00F31B39"/>
    <w:rsid w:val="00F31F15"/>
    <w:rsid w:val="00F32D32"/>
    <w:rsid w:val="00F34006"/>
    <w:rsid w:val="00F3414F"/>
    <w:rsid w:val="00F34255"/>
    <w:rsid w:val="00F351F6"/>
    <w:rsid w:val="00F36021"/>
    <w:rsid w:val="00F36221"/>
    <w:rsid w:val="00F363D8"/>
    <w:rsid w:val="00F374D5"/>
    <w:rsid w:val="00F379DD"/>
    <w:rsid w:val="00F4038B"/>
    <w:rsid w:val="00F409B4"/>
    <w:rsid w:val="00F41A6E"/>
    <w:rsid w:val="00F42282"/>
    <w:rsid w:val="00F42F41"/>
    <w:rsid w:val="00F437B6"/>
    <w:rsid w:val="00F43A64"/>
    <w:rsid w:val="00F43E1A"/>
    <w:rsid w:val="00F465A8"/>
    <w:rsid w:val="00F46E56"/>
    <w:rsid w:val="00F47E88"/>
    <w:rsid w:val="00F506DC"/>
    <w:rsid w:val="00F50AB2"/>
    <w:rsid w:val="00F50B3F"/>
    <w:rsid w:val="00F514BE"/>
    <w:rsid w:val="00F51FBD"/>
    <w:rsid w:val="00F52780"/>
    <w:rsid w:val="00F52DAD"/>
    <w:rsid w:val="00F52DB0"/>
    <w:rsid w:val="00F5349A"/>
    <w:rsid w:val="00F53A2E"/>
    <w:rsid w:val="00F53D7E"/>
    <w:rsid w:val="00F541E8"/>
    <w:rsid w:val="00F54697"/>
    <w:rsid w:val="00F54ABE"/>
    <w:rsid w:val="00F55477"/>
    <w:rsid w:val="00F55976"/>
    <w:rsid w:val="00F55A03"/>
    <w:rsid w:val="00F57FC8"/>
    <w:rsid w:val="00F61D82"/>
    <w:rsid w:val="00F6275A"/>
    <w:rsid w:val="00F6290B"/>
    <w:rsid w:val="00F62A28"/>
    <w:rsid w:val="00F62B10"/>
    <w:rsid w:val="00F637EA"/>
    <w:rsid w:val="00F639A9"/>
    <w:rsid w:val="00F64015"/>
    <w:rsid w:val="00F64D57"/>
    <w:rsid w:val="00F65A88"/>
    <w:rsid w:val="00F66471"/>
    <w:rsid w:val="00F665B7"/>
    <w:rsid w:val="00F705FD"/>
    <w:rsid w:val="00F70F4D"/>
    <w:rsid w:val="00F71787"/>
    <w:rsid w:val="00F72476"/>
    <w:rsid w:val="00F727ED"/>
    <w:rsid w:val="00F756D5"/>
    <w:rsid w:val="00F80606"/>
    <w:rsid w:val="00F80C72"/>
    <w:rsid w:val="00F80DAF"/>
    <w:rsid w:val="00F83685"/>
    <w:rsid w:val="00F840A4"/>
    <w:rsid w:val="00F84352"/>
    <w:rsid w:val="00F84C2E"/>
    <w:rsid w:val="00F8554B"/>
    <w:rsid w:val="00F90688"/>
    <w:rsid w:val="00F91850"/>
    <w:rsid w:val="00F925AE"/>
    <w:rsid w:val="00F92CAD"/>
    <w:rsid w:val="00F935CF"/>
    <w:rsid w:val="00F93879"/>
    <w:rsid w:val="00F93EED"/>
    <w:rsid w:val="00F94FA5"/>
    <w:rsid w:val="00F97121"/>
    <w:rsid w:val="00F9786A"/>
    <w:rsid w:val="00F97B2B"/>
    <w:rsid w:val="00FA03CC"/>
    <w:rsid w:val="00FA0A5A"/>
    <w:rsid w:val="00FA0BEE"/>
    <w:rsid w:val="00FA1012"/>
    <w:rsid w:val="00FA3101"/>
    <w:rsid w:val="00FA4365"/>
    <w:rsid w:val="00FA45C1"/>
    <w:rsid w:val="00FA4A7B"/>
    <w:rsid w:val="00FA4E1D"/>
    <w:rsid w:val="00FA4F15"/>
    <w:rsid w:val="00FA5F29"/>
    <w:rsid w:val="00FA611B"/>
    <w:rsid w:val="00FA69B4"/>
    <w:rsid w:val="00FA7021"/>
    <w:rsid w:val="00FB0609"/>
    <w:rsid w:val="00FB0FDB"/>
    <w:rsid w:val="00FB1259"/>
    <w:rsid w:val="00FB16C0"/>
    <w:rsid w:val="00FB22D4"/>
    <w:rsid w:val="00FB2825"/>
    <w:rsid w:val="00FB2C2E"/>
    <w:rsid w:val="00FB4D0C"/>
    <w:rsid w:val="00FB6954"/>
    <w:rsid w:val="00FB7AC3"/>
    <w:rsid w:val="00FC4A6C"/>
    <w:rsid w:val="00FC5413"/>
    <w:rsid w:val="00FC5932"/>
    <w:rsid w:val="00FC606B"/>
    <w:rsid w:val="00FC60C3"/>
    <w:rsid w:val="00FC63DC"/>
    <w:rsid w:val="00FC6FBD"/>
    <w:rsid w:val="00FC72CC"/>
    <w:rsid w:val="00FC7742"/>
    <w:rsid w:val="00FD0013"/>
    <w:rsid w:val="00FD08B7"/>
    <w:rsid w:val="00FD0BED"/>
    <w:rsid w:val="00FD138F"/>
    <w:rsid w:val="00FD1787"/>
    <w:rsid w:val="00FD2736"/>
    <w:rsid w:val="00FD2A3B"/>
    <w:rsid w:val="00FD3131"/>
    <w:rsid w:val="00FD37C4"/>
    <w:rsid w:val="00FD4215"/>
    <w:rsid w:val="00FD450B"/>
    <w:rsid w:val="00FD538F"/>
    <w:rsid w:val="00FD7188"/>
    <w:rsid w:val="00FD7A1A"/>
    <w:rsid w:val="00FE031B"/>
    <w:rsid w:val="00FE1E1E"/>
    <w:rsid w:val="00FE337C"/>
    <w:rsid w:val="00FE3608"/>
    <w:rsid w:val="00FE3D41"/>
    <w:rsid w:val="00FE3F00"/>
    <w:rsid w:val="00FE4336"/>
    <w:rsid w:val="00FE5250"/>
    <w:rsid w:val="00FE5586"/>
    <w:rsid w:val="00FE6DDF"/>
    <w:rsid w:val="00FE6F1C"/>
    <w:rsid w:val="00FF0C73"/>
    <w:rsid w:val="00FF15D3"/>
    <w:rsid w:val="00FF1EED"/>
    <w:rsid w:val="00FF21B6"/>
    <w:rsid w:val="00FF23CD"/>
    <w:rsid w:val="00FF24A7"/>
    <w:rsid w:val="00FF2FD2"/>
    <w:rsid w:val="00FF4469"/>
    <w:rsid w:val="00FF4713"/>
    <w:rsid w:val="00FF5B23"/>
    <w:rsid w:val="00FF6FB2"/>
    <w:rsid w:val="00FF72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ED1"/>
  </w:style>
  <w:style w:type="paragraph" w:styleId="1">
    <w:name w:val="heading 1"/>
    <w:basedOn w:val="a"/>
    <w:next w:val="a"/>
    <w:link w:val="10"/>
    <w:uiPriority w:val="9"/>
    <w:qFormat/>
    <w:rsid w:val="00024A5F"/>
    <w:pPr>
      <w:keepNext/>
      <w:keepLines/>
      <w:widowControl w:val="0"/>
      <w:suppressAutoHyphens/>
      <w:spacing w:before="480" w:after="0" w:line="240" w:lineRule="auto"/>
      <w:outlineLvl w:val="0"/>
    </w:pPr>
    <w:rPr>
      <w:rFonts w:asciiTheme="majorHAnsi" w:eastAsiaTheme="majorEastAsia" w:hAnsiTheme="majorHAnsi" w:cs="Mangal"/>
      <w:b/>
      <w:bCs/>
      <w:color w:val="365F91" w:themeColor="accent1" w:themeShade="BF"/>
      <w:kern w:val="1"/>
      <w:sz w:val="28"/>
      <w:szCs w:val="25"/>
      <w:lang w:eastAsia="hi-IN" w:bidi="hi-IN"/>
    </w:rPr>
  </w:style>
  <w:style w:type="paragraph" w:styleId="2">
    <w:name w:val="heading 2"/>
    <w:basedOn w:val="a"/>
    <w:next w:val="a"/>
    <w:link w:val="20"/>
    <w:uiPriority w:val="9"/>
    <w:semiHidden/>
    <w:unhideWhenUsed/>
    <w:qFormat/>
    <w:rsid w:val="009B33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
    <w:link w:val="30"/>
    <w:qFormat/>
    <w:rsid w:val="009B33C9"/>
    <w:pPr>
      <w:keepNext w:val="0"/>
      <w:keepLines w:val="0"/>
      <w:widowControl w:val="0"/>
      <w:autoSpaceDE w:val="0"/>
      <w:autoSpaceDN w:val="0"/>
      <w:adjustRightInd w:val="0"/>
      <w:spacing w:before="108" w:after="108" w:line="240" w:lineRule="auto"/>
      <w:jc w:val="center"/>
      <w:outlineLvl w:val="2"/>
    </w:pPr>
    <w:rPr>
      <w:rFonts w:ascii="Arial" w:eastAsia="Times New Roman" w:hAnsi="Arial" w:cs="Times New Roman"/>
      <w:color w:val="26282F"/>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spacing"/>
    <w:basedOn w:val="a"/>
    <w:rsid w:val="009B33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B33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Строгий1"/>
    <w:basedOn w:val="a0"/>
    <w:rsid w:val="009B33C9"/>
  </w:style>
  <w:style w:type="paragraph" w:customStyle="1" w:styleId="a20">
    <w:name w:val="a2"/>
    <w:basedOn w:val="a"/>
    <w:rsid w:val="009B33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Гиперссылка1"/>
    <w:basedOn w:val="a0"/>
    <w:rsid w:val="009B33C9"/>
  </w:style>
  <w:style w:type="paragraph" w:customStyle="1" w:styleId="normalweb">
    <w:name w:val="normalweb"/>
    <w:basedOn w:val="a"/>
    <w:rsid w:val="009B33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9B33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9B33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Выделение1"/>
    <w:basedOn w:val="a0"/>
    <w:rsid w:val="009B33C9"/>
  </w:style>
  <w:style w:type="paragraph" w:customStyle="1" w:styleId="consplusnormal">
    <w:name w:val="consplusnormal"/>
    <w:basedOn w:val="a"/>
    <w:rsid w:val="009B33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tmlpreformatted">
    <w:name w:val="htmlpreformatted"/>
    <w:basedOn w:val="a"/>
    <w:rsid w:val="009B33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Нижний колонтитул1"/>
    <w:basedOn w:val="a"/>
    <w:rsid w:val="009B33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9B33C9"/>
    <w:rPr>
      <w:rFonts w:ascii="Arial" w:eastAsia="Times New Roman" w:hAnsi="Arial" w:cs="Times New Roman"/>
      <w:b/>
      <w:bCs/>
      <w:color w:val="26282F"/>
      <w:sz w:val="26"/>
      <w:szCs w:val="26"/>
      <w:lang w:eastAsia="ru-RU"/>
    </w:rPr>
  </w:style>
  <w:style w:type="paragraph" w:customStyle="1" w:styleId="a4">
    <w:name w:val="Нормальный (таблица)"/>
    <w:basedOn w:val="a"/>
    <w:next w:val="a"/>
    <w:rsid w:val="009B33C9"/>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character" w:customStyle="1" w:styleId="20">
    <w:name w:val="Заголовок 2 Знак"/>
    <w:basedOn w:val="a0"/>
    <w:link w:val="2"/>
    <w:uiPriority w:val="9"/>
    <w:semiHidden/>
    <w:rsid w:val="009B33C9"/>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024A5F"/>
    <w:rPr>
      <w:rFonts w:asciiTheme="majorHAnsi" w:eastAsiaTheme="majorEastAsia" w:hAnsiTheme="majorHAnsi" w:cs="Mangal"/>
      <w:b/>
      <w:bCs/>
      <w:color w:val="365F91" w:themeColor="accent1" w:themeShade="BF"/>
      <w:kern w:val="1"/>
      <w:sz w:val="28"/>
      <w:szCs w:val="25"/>
      <w:lang w:eastAsia="hi-IN" w:bidi="hi-IN"/>
    </w:rPr>
  </w:style>
  <w:style w:type="character" w:styleId="a5">
    <w:name w:val="Hyperlink"/>
    <w:basedOn w:val="a0"/>
    <w:uiPriority w:val="99"/>
    <w:unhideWhenUsed/>
    <w:rsid w:val="00024A5F"/>
    <w:rPr>
      <w:color w:val="0000FF" w:themeColor="hyperlink"/>
      <w:u w:val="single"/>
    </w:rPr>
  </w:style>
  <w:style w:type="paragraph" w:customStyle="1" w:styleId="ConsPlusNormal0">
    <w:name w:val="ConsPlusNormal"/>
    <w:rsid w:val="009A2E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0">
    <w:name w:val="ConsPlusTitle"/>
    <w:rsid w:val="009A2EAC"/>
    <w:pPr>
      <w:widowControl w:val="0"/>
      <w:autoSpaceDE w:val="0"/>
      <w:autoSpaceDN w:val="0"/>
      <w:spacing w:after="0" w:line="240" w:lineRule="auto"/>
    </w:pPr>
    <w:rPr>
      <w:rFonts w:ascii="Calibri" w:eastAsia="Times New Roman" w:hAnsi="Calibri" w:cs="Calibri"/>
      <w:b/>
      <w:szCs w:val="20"/>
      <w:lang w:eastAsia="ru-RU"/>
    </w:rPr>
  </w:style>
  <w:style w:type="paragraph" w:customStyle="1" w:styleId="a6">
    <w:name w:val="Прижатый влево"/>
    <w:basedOn w:val="a"/>
    <w:next w:val="a"/>
    <w:rsid w:val="009A2EAC"/>
    <w:pPr>
      <w:widowControl w:val="0"/>
      <w:autoSpaceDE w:val="0"/>
      <w:spacing w:after="0" w:line="240" w:lineRule="auto"/>
    </w:pPr>
    <w:rPr>
      <w:rFonts w:ascii="Arial" w:eastAsia="Times New Roman" w:hAnsi="Arial" w:cs="Arial"/>
      <w:sz w:val="26"/>
      <w:szCs w:val="26"/>
      <w:lang w:eastAsia="ar-SA"/>
    </w:rPr>
  </w:style>
  <w:style w:type="character" w:customStyle="1" w:styleId="a7">
    <w:name w:val="Цветовое выделение"/>
    <w:rsid w:val="009A2EAC"/>
    <w:rPr>
      <w:b/>
      <w:bCs w:val="0"/>
      <w:color w:val="000080"/>
    </w:rPr>
  </w:style>
  <w:style w:type="paragraph" w:styleId="a8">
    <w:name w:val="No Spacing"/>
    <w:link w:val="a9"/>
    <w:uiPriority w:val="99"/>
    <w:qFormat/>
    <w:rsid w:val="00C84649"/>
    <w:pPr>
      <w:suppressAutoHyphens/>
      <w:spacing w:after="0" w:line="240" w:lineRule="auto"/>
    </w:pPr>
    <w:rPr>
      <w:rFonts w:ascii="Calibri" w:eastAsia="Calibri" w:hAnsi="Calibri" w:cs="Times New Roman"/>
      <w:lang w:eastAsia="ar-SA"/>
    </w:rPr>
  </w:style>
  <w:style w:type="character" w:customStyle="1" w:styleId="a9">
    <w:name w:val="Без интервала Знак"/>
    <w:link w:val="a8"/>
    <w:uiPriority w:val="99"/>
    <w:locked/>
    <w:rsid w:val="00C84649"/>
    <w:rPr>
      <w:rFonts w:ascii="Calibri" w:eastAsia="Calibri" w:hAnsi="Calibri" w:cs="Times New Roman"/>
      <w:lang w:eastAsia="ar-SA"/>
    </w:rPr>
  </w:style>
  <w:style w:type="paragraph" w:styleId="aa">
    <w:name w:val="Balloon Text"/>
    <w:basedOn w:val="a"/>
    <w:link w:val="ab"/>
    <w:uiPriority w:val="99"/>
    <w:semiHidden/>
    <w:unhideWhenUsed/>
    <w:rsid w:val="00B8190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819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076411">
      <w:bodyDiv w:val="1"/>
      <w:marLeft w:val="0"/>
      <w:marRight w:val="0"/>
      <w:marTop w:val="0"/>
      <w:marBottom w:val="0"/>
      <w:divBdr>
        <w:top w:val="none" w:sz="0" w:space="0" w:color="auto"/>
        <w:left w:val="none" w:sz="0" w:space="0" w:color="auto"/>
        <w:bottom w:val="none" w:sz="0" w:space="0" w:color="auto"/>
        <w:right w:val="none" w:sz="0" w:space="0" w:color="auto"/>
      </w:divBdr>
    </w:div>
    <w:div w:id="908881480">
      <w:bodyDiv w:val="1"/>
      <w:marLeft w:val="0"/>
      <w:marRight w:val="0"/>
      <w:marTop w:val="0"/>
      <w:marBottom w:val="0"/>
      <w:divBdr>
        <w:top w:val="none" w:sz="0" w:space="0" w:color="auto"/>
        <w:left w:val="none" w:sz="0" w:space="0" w:color="auto"/>
        <w:bottom w:val="none" w:sz="0" w:space="0" w:color="auto"/>
        <w:right w:val="none" w:sz="0" w:space="0" w:color="auto"/>
      </w:divBdr>
    </w:div>
    <w:div w:id="1072462509">
      <w:bodyDiv w:val="1"/>
      <w:marLeft w:val="0"/>
      <w:marRight w:val="0"/>
      <w:marTop w:val="0"/>
      <w:marBottom w:val="0"/>
      <w:divBdr>
        <w:top w:val="none" w:sz="0" w:space="0" w:color="auto"/>
        <w:left w:val="none" w:sz="0" w:space="0" w:color="auto"/>
        <w:bottom w:val="none" w:sz="0" w:space="0" w:color="auto"/>
        <w:right w:val="none" w:sz="0" w:space="0" w:color="auto"/>
      </w:divBdr>
    </w:div>
    <w:div w:id="1309751726">
      <w:bodyDiv w:val="1"/>
      <w:marLeft w:val="0"/>
      <w:marRight w:val="0"/>
      <w:marTop w:val="0"/>
      <w:marBottom w:val="0"/>
      <w:divBdr>
        <w:top w:val="none" w:sz="0" w:space="0" w:color="auto"/>
        <w:left w:val="none" w:sz="0" w:space="0" w:color="auto"/>
        <w:bottom w:val="none" w:sz="0" w:space="0" w:color="auto"/>
        <w:right w:val="none" w:sz="0" w:space="0" w:color="auto"/>
      </w:divBdr>
    </w:div>
    <w:div w:id="1808354499">
      <w:bodyDiv w:val="1"/>
      <w:marLeft w:val="0"/>
      <w:marRight w:val="0"/>
      <w:marTop w:val="0"/>
      <w:marBottom w:val="0"/>
      <w:divBdr>
        <w:top w:val="none" w:sz="0" w:space="0" w:color="auto"/>
        <w:left w:val="none" w:sz="0" w:space="0" w:color="auto"/>
        <w:bottom w:val="none" w:sz="0" w:space="0" w:color="auto"/>
        <w:right w:val="none" w:sz="0" w:space="0" w:color="auto"/>
      </w:divBdr>
    </w:div>
    <w:div w:id="2061971780">
      <w:bodyDiv w:val="1"/>
      <w:marLeft w:val="0"/>
      <w:marRight w:val="0"/>
      <w:marTop w:val="0"/>
      <w:marBottom w:val="0"/>
      <w:divBdr>
        <w:top w:val="none" w:sz="0" w:space="0" w:color="auto"/>
        <w:left w:val="none" w:sz="0" w:space="0" w:color="auto"/>
        <w:bottom w:val="none" w:sz="0" w:space="0" w:color="auto"/>
        <w:right w:val="none" w:sz="0" w:space="0" w:color="auto"/>
      </w:divBdr>
    </w:div>
    <w:div w:id="207784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D2D0D-8290-42BE-A98A-6E0347BA1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2411</Words>
  <Characters>13743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2022-12-15T08:38:00Z</cp:lastPrinted>
  <dcterms:created xsi:type="dcterms:W3CDTF">2022-12-14T12:32:00Z</dcterms:created>
  <dcterms:modified xsi:type="dcterms:W3CDTF">2022-12-27T08:24:00Z</dcterms:modified>
</cp:coreProperties>
</file>